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5812"/>
      </w:tblGrid>
      <w:tr w:rsidR="0071202E" w:rsidRPr="0071202E" w:rsidTr="008A7A42">
        <w:trPr>
          <w:trHeight w:val="1567"/>
          <w:jc w:val="center"/>
        </w:trPr>
        <w:tc>
          <w:tcPr>
            <w:tcW w:w="3686" w:type="dxa"/>
            <w:hideMark/>
          </w:tcPr>
          <w:p w:rsidR="0071202E" w:rsidRPr="0071202E" w:rsidRDefault="00E80D32" w:rsidP="0071202E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7EF0D56B">
                  <wp:extent cx="1485900" cy="9620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71202E" w:rsidRPr="0071202E" w:rsidRDefault="0071202E" w:rsidP="0071202E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71202E">
              <w:rPr>
                <w:rFonts w:ascii="Calibri" w:eastAsia="Calibri" w:hAnsi="Calibri" w:hint="cs"/>
                <w:b/>
                <w:color w:val="000000"/>
                <w:sz w:val="22"/>
                <w:szCs w:val="22"/>
                <w:lang w:val="en-US"/>
              </w:rPr>
              <w:t>РЕПУБЛИКА</w:t>
            </w:r>
            <w:r w:rsidRPr="0071202E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71202E">
              <w:rPr>
                <w:rFonts w:ascii="Calibri" w:eastAsia="Calibri" w:hAnsi="Calibri" w:hint="cs"/>
                <w:b/>
                <w:color w:val="000000"/>
                <w:sz w:val="22"/>
                <w:szCs w:val="22"/>
                <w:lang w:val="en-US"/>
              </w:rPr>
              <w:t>СРБИЈА</w:t>
            </w:r>
          </w:p>
          <w:p w:rsidR="0071202E" w:rsidRPr="0071202E" w:rsidRDefault="0071202E" w:rsidP="0071202E">
            <w:pPr>
              <w:spacing w:after="6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71202E">
              <w:rPr>
                <w:rFonts w:ascii="Calibri" w:eastAsia="Calibri" w:hAnsi="Calibri" w:hint="cs"/>
                <w:b/>
                <w:color w:val="000000"/>
                <w:sz w:val="22"/>
                <w:szCs w:val="22"/>
                <w:lang w:val="en-US"/>
              </w:rPr>
              <w:t>АУТОНОМНА</w:t>
            </w:r>
            <w:r w:rsidRPr="0071202E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71202E">
              <w:rPr>
                <w:rFonts w:ascii="Calibri" w:eastAsia="Calibri" w:hAnsi="Calibri" w:hint="cs"/>
                <w:b/>
                <w:color w:val="000000"/>
                <w:sz w:val="22"/>
                <w:szCs w:val="22"/>
                <w:lang w:val="sr-Cyrl-RS"/>
              </w:rPr>
              <w:t>П</w:t>
            </w:r>
            <w:r w:rsidRPr="0071202E">
              <w:rPr>
                <w:rFonts w:ascii="Calibri" w:eastAsia="Calibri" w:hAnsi="Calibri" w:hint="cs"/>
                <w:b/>
                <w:color w:val="000000"/>
                <w:sz w:val="22"/>
                <w:szCs w:val="22"/>
                <w:lang w:val="en-US"/>
              </w:rPr>
              <w:t>ОКРАЈИНА</w:t>
            </w:r>
            <w:r w:rsidRPr="0071202E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71202E">
              <w:rPr>
                <w:rFonts w:ascii="Calibri" w:eastAsia="Calibri" w:hAnsi="Calibri" w:hint="cs"/>
                <w:b/>
                <w:color w:val="000000"/>
                <w:sz w:val="22"/>
                <w:szCs w:val="22"/>
                <w:lang w:val="en-US"/>
              </w:rPr>
              <w:t>ВОЈВОДИНА</w:t>
            </w:r>
          </w:p>
          <w:p w:rsidR="0071202E" w:rsidRPr="0071202E" w:rsidRDefault="0071202E" w:rsidP="0071202E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71202E" w:rsidRPr="0071202E" w:rsidRDefault="0071202E" w:rsidP="0071202E">
            <w:pPr>
              <w:spacing w:after="6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71202E">
              <w:rPr>
                <w:rFonts w:ascii="Calibri" w:eastAsia="Calibri" w:hAnsi="Calibri" w:hint="cs"/>
                <w:b/>
                <w:color w:val="000000"/>
                <w:sz w:val="22"/>
                <w:szCs w:val="22"/>
                <w:lang w:val="en-US"/>
              </w:rPr>
              <w:t>ПОКРАЈИНСКИ</w:t>
            </w:r>
            <w:r w:rsidRPr="0071202E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71202E">
              <w:rPr>
                <w:rFonts w:ascii="Calibri" w:eastAsia="Calibri" w:hAnsi="Calibri" w:hint="cs"/>
                <w:b/>
                <w:color w:val="000000"/>
                <w:sz w:val="22"/>
                <w:szCs w:val="22"/>
                <w:lang w:val="en-US"/>
              </w:rPr>
              <w:t>СЕКРЕТАРИЈАТ</w:t>
            </w:r>
            <w:r w:rsidRPr="0071202E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71202E">
              <w:rPr>
                <w:rFonts w:ascii="Calibri" w:eastAsia="Calibri" w:hAnsi="Calibri" w:hint="cs"/>
                <w:b/>
                <w:color w:val="000000"/>
                <w:sz w:val="22"/>
                <w:szCs w:val="22"/>
                <w:lang w:val="en-US"/>
              </w:rPr>
              <w:t>ЗА</w:t>
            </w:r>
            <w:r w:rsidRPr="0071202E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71202E">
              <w:rPr>
                <w:rFonts w:ascii="Calibri" w:eastAsia="Calibri" w:hAnsi="Calibri" w:hint="cs"/>
                <w:b/>
                <w:color w:val="000000"/>
                <w:sz w:val="22"/>
                <w:szCs w:val="22"/>
                <w:lang w:val="en-US"/>
              </w:rPr>
              <w:t>ВИСОКО</w:t>
            </w:r>
            <w:r w:rsidRPr="0071202E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71202E">
              <w:rPr>
                <w:rFonts w:ascii="Calibri" w:eastAsia="Calibri" w:hAnsi="Calibri" w:hint="cs"/>
                <w:b/>
                <w:color w:val="000000"/>
                <w:sz w:val="22"/>
                <w:szCs w:val="22"/>
                <w:lang w:val="en-US"/>
              </w:rPr>
              <w:t>ОБРАЗОВАЊЕ</w:t>
            </w:r>
          </w:p>
          <w:p w:rsidR="0071202E" w:rsidRPr="0071202E" w:rsidRDefault="0071202E" w:rsidP="0071202E">
            <w:pPr>
              <w:spacing w:after="6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71202E">
              <w:rPr>
                <w:rFonts w:ascii="Calibri" w:eastAsia="Calibri" w:hAnsi="Calibri" w:hint="cs"/>
                <w:b/>
                <w:color w:val="000000"/>
                <w:sz w:val="22"/>
                <w:szCs w:val="22"/>
                <w:lang w:val="en-US"/>
              </w:rPr>
              <w:t>И</w:t>
            </w:r>
            <w:r w:rsidRPr="0071202E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71202E">
              <w:rPr>
                <w:rFonts w:ascii="Calibri" w:eastAsia="Calibri" w:hAnsi="Calibri" w:hint="cs"/>
                <w:b/>
                <w:color w:val="000000"/>
                <w:sz w:val="22"/>
                <w:szCs w:val="22"/>
                <w:lang w:val="en-US"/>
              </w:rPr>
              <w:t>НАУЧНОИСТРАЖИВАЧКУ</w:t>
            </w:r>
            <w:r w:rsidRPr="0071202E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71202E">
              <w:rPr>
                <w:rFonts w:ascii="Calibri" w:eastAsia="Calibri" w:hAnsi="Calibri" w:hint="cs"/>
                <w:b/>
                <w:color w:val="000000"/>
                <w:sz w:val="22"/>
                <w:szCs w:val="22"/>
                <w:lang w:val="en-US"/>
              </w:rPr>
              <w:t>ДЕЛАТНОСТ</w:t>
            </w:r>
          </w:p>
          <w:p w:rsidR="0071202E" w:rsidRPr="0071202E" w:rsidRDefault="0071202E" w:rsidP="0071202E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8A0479" w:rsidRPr="00132677" w:rsidRDefault="00070E9B" w:rsidP="00296B2B">
      <w:pPr>
        <w:ind w:right="181" w:firstLine="720"/>
        <w:jc w:val="both"/>
        <w:rPr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На основу члана 11. раздео 13, члана </w:t>
      </w:r>
      <w:r>
        <w:rPr>
          <w:rFonts w:ascii="Calibri" w:hAnsi="Calibri"/>
          <w:sz w:val="20"/>
          <w:szCs w:val="20"/>
          <w:lang w:val="sr-Latn-RS"/>
        </w:rPr>
        <w:t xml:space="preserve">22, </w:t>
      </w:r>
      <w:r>
        <w:rPr>
          <w:rFonts w:ascii="Calibri" w:hAnsi="Calibri"/>
          <w:sz w:val="20"/>
          <w:szCs w:val="20"/>
          <w:lang w:val="sr-Cyrl-CS"/>
        </w:rPr>
        <w:t>23, 25. и 26. Покрајинске скупштинске одлуке о буџету Аутономне покрајине Војводине за 2024. годину (''Службени лист АПВ'', број: 45/2023)</w:t>
      </w:r>
      <w:r w:rsidR="00A643FE" w:rsidRPr="00A643FE">
        <w:rPr>
          <w:rFonts w:ascii="Calibri" w:hAnsi="Calibri"/>
          <w:sz w:val="20"/>
          <w:szCs w:val="20"/>
          <w:lang w:val="sr-Cyrl-CS"/>
        </w:rPr>
        <w:t xml:space="preserve"> и члана 2. Правилника о критеријумима </w:t>
      </w:r>
      <w:r w:rsidR="00827DE3" w:rsidRPr="00827DE3">
        <w:rPr>
          <w:rFonts w:ascii="Calibri" w:hAnsi="Calibri"/>
          <w:sz w:val="20"/>
          <w:szCs w:val="20"/>
          <w:lang w:val="sr-Cyrl-CS"/>
        </w:rPr>
        <w:t>за суфинансирање програма/пројеката у области научноистраживачког раз</w:t>
      </w:r>
      <w:r w:rsidR="00827DE3">
        <w:rPr>
          <w:rFonts w:ascii="Calibri" w:hAnsi="Calibri"/>
          <w:sz w:val="20"/>
          <w:szCs w:val="20"/>
          <w:lang w:val="sr-Cyrl-CS"/>
        </w:rPr>
        <w:t>воја невладиних организација у Аутономној покрајини Војводини</w:t>
      </w:r>
      <w:r w:rsidR="00A643FE" w:rsidRPr="00A643FE">
        <w:rPr>
          <w:rFonts w:ascii="Calibri" w:hAnsi="Calibri"/>
          <w:sz w:val="20"/>
          <w:szCs w:val="20"/>
          <w:lang w:val="sr-Cyrl-CS"/>
        </w:rPr>
        <w:t>, Покрајински секретаријат за високо образовање и научноистраживачку делатност расписује</w:t>
      </w:r>
      <w:r w:rsidR="00845DC6" w:rsidRPr="00795744">
        <w:rPr>
          <w:rFonts w:ascii="Calibri" w:hAnsi="Calibri"/>
          <w:sz w:val="20"/>
          <w:szCs w:val="20"/>
          <w:lang w:val="sr-Cyrl-CS"/>
        </w:rPr>
        <w:t xml:space="preserve"> </w:t>
      </w:r>
    </w:p>
    <w:p w:rsidR="00FA68AD" w:rsidRDefault="00FA68AD" w:rsidP="009A2071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</w:p>
    <w:p w:rsidR="009A2071" w:rsidRPr="006D78CF" w:rsidRDefault="00F87F19" w:rsidP="009A2071">
      <w:pPr>
        <w:jc w:val="center"/>
        <w:rPr>
          <w:rFonts w:ascii="Calibri" w:hAnsi="Calibri"/>
          <w:b/>
          <w:bCs/>
          <w:sz w:val="20"/>
          <w:szCs w:val="20"/>
          <w:lang w:val="ru-RU"/>
        </w:rPr>
      </w:pPr>
      <w:r w:rsidRPr="006D78CF">
        <w:rPr>
          <w:rFonts w:ascii="Calibri" w:hAnsi="Calibri"/>
          <w:b/>
          <w:bCs/>
          <w:sz w:val="20"/>
          <w:szCs w:val="20"/>
          <w:lang w:val="sr-Cyrl-CS"/>
        </w:rPr>
        <w:t>Ј</w:t>
      </w:r>
      <w:r w:rsidR="009A2071" w:rsidRPr="006D78CF">
        <w:rPr>
          <w:rFonts w:ascii="Calibri" w:hAnsi="Calibri"/>
          <w:b/>
          <w:bCs/>
          <w:sz w:val="20"/>
          <w:szCs w:val="20"/>
          <w:lang w:val="sr-Cyrl-CS"/>
        </w:rPr>
        <w:t xml:space="preserve">АВНИ  </w:t>
      </w:r>
      <w:r w:rsidR="00AE1865" w:rsidRPr="006D78CF">
        <w:rPr>
          <w:rFonts w:ascii="Calibri" w:hAnsi="Calibri"/>
          <w:b/>
          <w:bCs/>
          <w:sz w:val="20"/>
          <w:szCs w:val="20"/>
          <w:lang w:val="ru-RU"/>
        </w:rPr>
        <w:t>КОНКУРС</w:t>
      </w:r>
    </w:p>
    <w:p w:rsidR="002C4FE1" w:rsidRPr="006D78CF" w:rsidRDefault="009A2071" w:rsidP="002C4FE1">
      <w:pPr>
        <w:jc w:val="center"/>
        <w:rPr>
          <w:rFonts w:ascii="Calibri" w:hAnsi="Calibri"/>
          <w:sz w:val="20"/>
          <w:szCs w:val="20"/>
          <w:lang w:val="sr-Cyrl-RS"/>
        </w:rPr>
      </w:pPr>
      <w:r w:rsidRPr="006D78CF">
        <w:rPr>
          <w:rFonts w:ascii="Calibri" w:hAnsi="Calibri"/>
          <w:b/>
          <w:bCs/>
          <w:sz w:val="20"/>
          <w:szCs w:val="20"/>
          <w:lang w:val="ru-RU"/>
        </w:rPr>
        <w:t xml:space="preserve">ЗА </w:t>
      </w:r>
      <w:r w:rsidR="002C4FE1" w:rsidRPr="006D78CF">
        <w:rPr>
          <w:rFonts w:ascii="Calibri" w:hAnsi="Calibri"/>
          <w:b/>
          <w:bCs/>
          <w:sz w:val="20"/>
          <w:szCs w:val="20"/>
          <w:lang w:val="sr-Latn-RS"/>
        </w:rPr>
        <w:t xml:space="preserve">СУФИНАНСИРАЊЕ ПРОГРАМА/ПРОЈЕКАТА У </w:t>
      </w:r>
      <w:r w:rsidR="000C204D" w:rsidRPr="006D78CF">
        <w:rPr>
          <w:rFonts w:ascii="Calibri" w:hAnsi="Calibri"/>
          <w:b/>
          <w:bCs/>
          <w:sz w:val="20"/>
          <w:szCs w:val="20"/>
          <w:lang w:val="sr-Latn-RS"/>
        </w:rPr>
        <w:t xml:space="preserve">ОБЛАСТИ НАУЧНОИСТРАЖИВАЧКОГ </w:t>
      </w:r>
      <w:r w:rsidR="00676D98" w:rsidRPr="006D78CF">
        <w:rPr>
          <w:rFonts w:ascii="Calibri" w:hAnsi="Calibri"/>
          <w:b/>
          <w:bCs/>
          <w:sz w:val="20"/>
          <w:szCs w:val="20"/>
          <w:lang w:val="sr-Cyrl-RS"/>
        </w:rPr>
        <w:t>РАЗВОЈА</w:t>
      </w:r>
      <w:r w:rsidR="006D78CF" w:rsidRPr="006D78CF">
        <w:rPr>
          <w:rFonts w:ascii="Calibri" w:hAnsi="Calibri"/>
          <w:b/>
          <w:bCs/>
          <w:sz w:val="20"/>
          <w:szCs w:val="20"/>
          <w:lang w:val="sr-Latn-RS"/>
        </w:rPr>
        <w:t xml:space="preserve"> </w:t>
      </w:r>
      <w:r w:rsidR="002C4FE1" w:rsidRPr="006D78CF">
        <w:rPr>
          <w:rFonts w:ascii="Calibri" w:hAnsi="Calibri"/>
          <w:b/>
          <w:bCs/>
          <w:sz w:val="20"/>
          <w:szCs w:val="20"/>
          <w:lang w:val="sr-Latn-RS"/>
        </w:rPr>
        <w:t>НЕВЛАДИНИХ ОРГАНИЗАЦИЈА У АУТОНОМНОЈ ПОКРАЈИНИ ВОЈВОДИНИ</w:t>
      </w:r>
      <w:r w:rsidR="001A4DA1" w:rsidRPr="006D78CF">
        <w:rPr>
          <w:rFonts w:ascii="Calibri" w:hAnsi="Calibri"/>
          <w:b/>
          <w:bCs/>
          <w:sz w:val="20"/>
          <w:szCs w:val="20"/>
          <w:lang w:val="sr-Cyrl-RS"/>
        </w:rPr>
        <w:t xml:space="preserve"> У 202</w:t>
      </w:r>
      <w:r w:rsidR="00601F59">
        <w:rPr>
          <w:rFonts w:ascii="Calibri" w:hAnsi="Calibri"/>
          <w:b/>
          <w:bCs/>
          <w:sz w:val="20"/>
          <w:szCs w:val="20"/>
          <w:lang w:val="sr-Cyrl-RS"/>
        </w:rPr>
        <w:t>4</w:t>
      </w:r>
      <w:r w:rsidR="001A4DA1" w:rsidRPr="006D78CF">
        <w:rPr>
          <w:rFonts w:ascii="Calibri" w:hAnsi="Calibri"/>
          <w:b/>
          <w:bCs/>
          <w:sz w:val="20"/>
          <w:szCs w:val="20"/>
          <w:lang w:val="sr-Cyrl-RS"/>
        </w:rPr>
        <w:t>. ГОДИНИ</w:t>
      </w:r>
    </w:p>
    <w:p w:rsidR="006D78CF" w:rsidRDefault="006D78CF" w:rsidP="009A2071">
      <w:pPr>
        <w:jc w:val="center"/>
        <w:rPr>
          <w:rFonts w:ascii="Calibri" w:hAnsi="Calibri"/>
          <w:b/>
          <w:sz w:val="20"/>
          <w:szCs w:val="20"/>
          <w:lang w:val="sr-Cyrl-RS"/>
        </w:rPr>
      </w:pPr>
    </w:p>
    <w:p w:rsidR="009A2071" w:rsidRPr="00C008B4" w:rsidRDefault="00C008B4" w:rsidP="009A2071">
      <w:pPr>
        <w:jc w:val="center"/>
        <w:rPr>
          <w:rFonts w:ascii="Calibri" w:hAnsi="Calibri"/>
          <w:b/>
          <w:sz w:val="20"/>
          <w:szCs w:val="20"/>
          <w:lang w:val="sr-Cyrl-RS"/>
        </w:rPr>
      </w:pPr>
      <w:r>
        <w:rPr>
          <w:rFonts w:ascii="Calibri" w:hAnsi="Calibri"/>
          <w:b/>
          <w:sz w:val="20"/>
          <w:szCs w:val="20"/>
          <w:lang w:val="sr-Cyrl-RS"/>
        </w:rPr>
        <w:t>1.</w:t>
      </w:r>
    </w:p>
    <w:p w:rsidR="00F87F19" w:rsidRPr="009631FE" w:rsidRDefault="002C4FE1" w:rsidP="008B10F7">
      <w:pPr>
        <w:ind w:right="181" w:firstLine="426"/>
        <w:jc w:val="both"/>
        <w:rPr>
          <w:rFonts w:ascii="Calibri" w:hAnsi="Calibri"/>
          <w:sz w:val="20"/>
          <w:szCs w:val="20"/>
          <w:lang w:val="sr-Latn-RS"/>
        </w:rPr>
      </w:pPr>
      <w:r w:rsidRPr="002C4FE1">
        <w:rPr>
          <w:rFonts w:ascii="Calibri" w:hAnsi="Calibri"/>
          <w:sz w:val="20"/>
          <w:szCs w:val="20"/>
          <w:lang w:val="sr-Latn-RS"/>
        </w:rPr>
        <w:t xml:space="preserve"> Секретаријат ће, у складу са Финансијским планом, суфинансирати програме/</w:t>
      </w:r>
      <w:r w:rsidRPr="004819C5">
        <w:rPr>
          <w:rFonts w:ascii="Calibri" w:hAnsi="Calibri"/>
          <w:sz w:val="20"/>
          <w:szCs w:val="20"/>
          <w:lang w:val="sr-Latn-RS"/>
        </w:rPr>
        <w:t xml:space="preserve">пројекте у </w:t>
      </w:r>
      <w:r w:rsidR="000C204D" w:rsidRPr="004819C5">
        <w:rPr>
          <w:rFonts w:ascii="Calibri" w:hAnsi="Calibri"/>
          <w:sz w:val="20"/>
          <w:szCs w:val="20"/>
          <w:lang w:val="sr-Latn-RS"/>
        </w:rPr>
        <w:t xml:space="preserve">области научноистраживачког </w:t>
      </w:r>
      <w:r w:rsidR="00676D98">
        <w:rPr>
          <w:rFonts w:ascii="Calibri" w:hAnsi="Calibri"/>
          <w:sz w:val="20"/>
          <w:szCs w:val="20"/>
          <w:lang w:val="sr-Cyrl-RS"/>
        </w:rPr>
        <w:t>развоја</w:t>
      </w:r>
      <w:r w:rsidRPr="004819C5">
        <w:rPr>
          <w:rFonts w:ascii="Calibri" w:hAnsi="Calibri"/>
          <w:sz w:val="20"/>
          <w:szCs w:val="20"/>
          <w:lang w:val="sr-Latn-RS"/>
        </w:rPr>
        <w:t xml:space="preserve"> н</w:t>
      </w:r>
      <w:r w:rsidRPr="000C204D">
        <w:rPr>
          <w:rFonts w:ascii="Calibri" w:hAnsi="Calibri"/>
          <w:sz w:val="20"/>
          <w:szCs w:val="20"/>
          <w:lang w:val="sr-Latn-RS"/>
        </w:rPr>
        <w:t>евлад</w:t>
      </w:r>
      <w:r w:rsidR="00D200A6" w:rsidRPr="000C204D">
        <w:rPr>
          <w:rFonts w:ascii="Calibri" w:hAnsi="Calibri"/>
          <w:sz w:val="20"/>
          <w:szCs w:val="20"/>
          <w:lang w:val="sr-Latn-RS"/>
        </w:rPr>
        <w:t xml:space="preserve">иних организација у Аутономној </w:t>
      </w:r>
      <w:r w:rsidR="00D200A6" w:rsidRPr="000C204D">
        <w:rPr>
          <w:rFonts w:ascii="Calibri" w:hAnsi="Calibri"/>
          <w:sz w:val="20"/>
          <w:szCs w:val="20"/>
          <w:lang w:val="sr-Cyrl-RS"/>
        </w:rPr>
        <w:t>п</w:t>
      </w:r>
      <w:r w:rsidRPr="000C204D">
        <w:rPr>
          <w:rFonts w:ascii="Calibri" w:hAnsi="Calibri"/>
          <w:sz w:val="20"/>
          <w:szCs w:val="20"/>
          <w:lang w:val="sr-Latn-RS"/>
        </w:rPr>
        <w:t>окрајини Војводини. За ове намене одобрена</w:t>
      </w:r>
      <w:r w:rsidRPr="002C4FE1">
        <w:rPr>
          <w:rFonts w:ascii="Calibri" w:hAnsi="Calibri"/>
          <w:sz w:val="20"/>
          <w:szCs w:val="20"/>
          <w:lang w:val="sr-Latn-RS"/>
        </w:rPr>
        <w:t xml:space="preserve"> су средства у укупном </w:t>
      </w:r>
      <w:r w:rsidRPr="00F52FFA">
        <w:rPr>
          <w:rFonts w:ascii="Calibri" w:hAnsi="Calibri"/>
          <w:sz w:val="20"/>
          <w:szCs w:val="20"/>
          <w:lang w:val="sr-Latn-RS"/>
        </w:rPr>
        <w:t xml:space="preserve">износу </w:t>
      </w:r>
      <w:r w:rsidRPr="009C29E0">
        <w:rPr>
          <w:rFonts w:ascii="Calibri" w:hAnsi="Calibri"/>
          <w:sz w:val="20"/>
          <w:szCs w:val="20"/>
          <w:lang w:val="sr-Latn-RS"/>
        </w:rPr>
        <w:t xml:space="preserve">од </w:t>
      </w:r>
      <w:r w:rsidR="00A93191" w:rsidRPr="009C29E0">
        <w:rPr>
          <w:rFonts w:ascii="Calibri" w:hAnsi="Calibri"/>
          <w:b/>
          <w:sz w:val="20"/>
          <w:szCs w:val="20"/>
          <w:lang w:val="sr-Latn-RS"/>
        </w:rPr>
        <w:t>2</w:t>
      </w:r>
      <w:r w:rsidR="009C29E0" w:rsidRPr="009C29E0">
        <w:rPr>
          <w:rFonts w:ascii="Calibri" w:hAnsi="Calibri"/>
          <w:b/>
          <w:sz w:val="20"/>
          <w:szCs w:val="20"/>
          <w:lang w:val="sr-Latn-RS"/>
        </w:rPr>
        <w:t>5</w:t>
      </w:r>
      <w:r w:rsidR="00694DED" w:rsidRPr="009C29E0">
        <w:rPr>
          <w:rFonts w:ascii="Calibri" w:hAnsi="Calibri"/>
          <w:b/>
          <w:sz w:val="20"/>
          <w:szCs w:val="20"/>
          <w:lang w:val="sr-Cyrl-RS"/>
        </w:rPr>
        <w:t>.</w:t>
      </w:r>
      <w:r w:rsidR="009A318E" w:rsidRPr="009C29E0">
        <w:rPr>
          <w:rFonts w:ascii="Calibri" w:hAnsi="Calibri"/>
          <w:b/>
          <w:sz w:val="20"/>
          <w:szCs w:val="20"/>
          <w:lang w:val="sr-Cyrl-RS"/>
        </w:rPr>
        <w:t>0</w:t>
      </w:r>
      <w:r w:rsidR="009048B2" w:rsidRPr="009C29E0">
        <w:rPr>
          <w:rFonts w:ascii="Calibri" w:hAnsi="Calibri"/>
          <w:b/>
          <w:sz w:val="20"/>
          <w:szCs w:val="20"/>
          <w:lang w:val="sr-Cyrl-RS"/>
        </w:rPr>
        <w:t>00.000,00</w:t>
      </w:r>
      <w:r w:rsidRPr="009C29E0">
        <w:rPr>
          <w:rFonts w:ascii="Calibri" w:hAnsi="Calibri"/>
          <w:b/>
          <w:sz w:val="20"/>
          <w:szCs w:val="20"/>
          <w:lang w:val="sr-Latn-RS"/>
        </w:rPr>
        <w:t xml:space="preserve"> </w:t>
      </w:r>
      <w:r w:rsidRPr="009C29E0">
        <w:rPr>
          <w:rFonts w:ascii="Calibri" w:hAnsi="Calibri"/>
          <w:sz w:val="20"/>
          <w:szCs w:val="20"/>
          <w:lang w:val="sr-Latn-RS"/>
        </w:rPr>
        <w:t>динара</w:t>
      </w:r>
      <w:r w:rsidR="00F635A9" w:rsidRPr="008961D3">
        <w:rPr>
          <w:rFonts w:ascii="Calibri" w:hAnsi="Calibri"/>
          <w:b/>
          <w:sz w:val="20"/>
          <w:szCs w:val="20"/>
          <w:lang w:val="sr-Cyrl-RS"/>
        </w:rPr>
        <w:t xml:space="preserve"> </w:t>
      </w:r>
      <w:r w:rsidR="00F635A9" w:rsidRPr="008961D3">
        <w:rPr>
          <w:rFonts w:ascii="Calibri" w:hAnsi="Calibri"/>
          <w:sz w:val="20"/>
          <w:szCs w:val="20"/>
          <w:lang w:val="sr-Cyrl-RS"/>
        </w:rPr>
        <w:t xml:space="preserve">за </w:t>
      </w:r>
      <w:r w:rsidR="0098177A">
        <w:rPr>
          <w:rFonts w:ascii="Calibri" w:hAnsi="Calibri"/>
          <w:sz w:val="20"/>
          <w:szCs w:val="20"/>
          <w:lang w:val="sr-Latn-RS"/>
        </w:rPr>
        <w:t>202</w:t>
      </w:r>
      <w:r w:rsidR="00601F59">
        <w:rPr>
          <w:rFonts w:ascii="Calibri" w:hAnsi="Calibri"/>
          <w:sz w:val="20"/>
          <w:szCs w:val="20"/>
          <w:lang w:val="sr-Cyrl-RS"/>
        </w:rPr>
        <w:t>4</w:t>
      </w:r>
      <w:r w:rsidR="00F635A9" w:rsidRPr="008961D3">
        <w:rPr>
          <w:rFonts w:ascii="Calibri" w:hAnsi="Calibri"/>
          <w:sz w:val="20"/>
          <w:szCs w:val="20"/>
          <w:lang w:val="sr-Cyrl-RS"/>
        </w:rPr>
        <w:t>. годину</w:t>
      </w:r>
      <w:r w:rsidRPr="008961D3">
        <w:rPr>
          <w:rFonts w:ascii="Calibri" w:hAnsi="Calibri"/>
          <w:sz w:val="20"/>
          <w:szCs w:val="20"/>
          <w:lang w:val="sr-Latn-RS"/>
        </w:rPr>
        <w:t>.</w:t>
      </w:r>
      <w:r w:rsidRPr="009631FE">
        <w:rPr>
          <w:rFonts w:ascii="Calibri" w:hAnsi="Calibri"/>
          <w:sz w:val="20"/>
          <w:szCs w:val="20"/>
          <w:lang w:val="sr-Latn-RS"/>
        </w:rPr>
        <w:t xml:space="preserve"> </w:t>
      </w:r>
    </w:p>
    <w:p w:rsidR="002C4FE1" w:rsidRPr="009631FE" w:rsidRDefault="002C4FE1" w:rsidP="008B10F7">
      <w:pPr>
        <w:ind w:right="181" w:firstLine="426"/>
        <w:jc w:val="both"/>
        <w:rPr>
          <w:rFonts w:ascii="Calibri" w:hAnsi="Calibri"/>
          <w:sz w:val="20"/>
          <w:szCs w:val="20"/>
          <w:lang w:val="sr-Latn-RS"/>
        </w:rPr>
      </w:pPr>
      <w:r w:rsidRPr="009631FE">
        <w:rPr>
          <w:rFonts w:ascii="Calibri" w:hAnsi="Calibri"/>
          <w:sz w:val="20"/>
          <w:szCs w:val="20"/>
          <w:lang w:val="sr-Latn-RS"/>
        </w:rPr>
        <w:t xml:space="preserve">Право учешћа на јавном конкурсу </w:t>
      </w:r>
      <w:r w:rsidR="009048B2" w:rsidRPr="009631FE">
        <w:rPr>
          <w:rFonts w:ascii="Calibri" w:hAnsi="Calibri"/>
          <w:sz w:val="20"/>
          <w:szCs w:val="20"/>
          <w:lang w:val="sr-Cyrl-RS"/>
        </w:rPr>
        <w:t>имају</w:t>
      </w:r>
      <w:r w:rsidR="009048B2">
        <w:rPr>
          <w:rFonts w:ascii="Calibri" w:hAnsi="Calibri"/>
          <w:sz w:val="20"/>
          <w:szCs w:val="20"/>
          <w:lang w:val="sr-Cyrl-RS"/>
        </w:rPr>
        <w:t xml:space="preserve"> </w:t>
      </w:r>
      <w:r w:rsidRPr="002C4FE1">
        <w:rPr>
          <w:rFonts w:ascii="Calibri" w:hAnsi="Calibri"/>
          <w:sz w:val="20"/>
          <w:szCs w:val="20"/>
          <w:lang w:val="sr-Latn-RS"/>
        </w:rPr>
        <w:t>нев</w:t>
      </w:r>
      <w:r w:rsidR="00D200A6">
        <w:rPr>
          <w:rFonts w:ascii="Calibri" w:hAnsi="Calibri"/>
          <w:sz w:val="20"/>
          <w:szCs w:val="20"/>
          <w:lang w:val="sr-Latn-RS"/>
        </w:rPr>
        <w:t>ладине организације регистрован</w:t>
      </w:r>
      <w:r w:rsidR="00D200A6">
        <w:rPr>
          <w:rFonts w:ascii="Calibri" w:hAnsi="Calibri"/>
          <w:sz w:val="20"/>
          <w:szCs w:val="20"/>
          <w:lang w:val="sr-Cyrl-RS"/>
        </w:rPr>
        <w:t>е</w:t>
      </w:r>
      <w:r w:rsidR="00D200A6">
        <w:rPr>
          <w:rFonts w:ascii="Calibri" w:hAnsi="Calibri"/>
          <w:sz w:val="20"/>
          <w:szCs w:val="20"/>
          <w:lang w:val="sr-Latn-RS"/>
        </w:rPr>
        <w:t xml:space="preserve"> у Аутономној </w:t>
      </w:r>
      <w:r w:rsidR="00D200A6">
        <w:rPr>
          <w:rFonts w:ascii="Calibri" w:hAnsi="Calibri"/>
          <w:sz w:val="20"/>
          <w:szCs w:val="20"/>
          <w:lang w:val="sr-Cyrl-RS"/>
        </w:rPr>
        <w:t>п</w:t>
      </w:r>
      <w:r w:rsidR="004819C5">
        <w:rPr>
          <w:rFonts w:ascii="Calibri" w:hAnsi="Calibri"/>
          <w:sz w:val="20"/>
          <w:szCs w:val="20"/>
          <w:lang w:val="sr-Latn-RS"/>
        </w:rPr>
        <w:t xml:space="preserve">окрајини </w:t>
      </w:r>
      <w:r w:rsidR="004819C5" w:rsidRPr="009631FE">
        <w:rPr>
          <w:rFonts w:ascii="Calibri" w:hAnsi="Calibri"/>
          <w:sz w:val="20"/>
          <w:szCs w:val="20"/>
          <w:lang w:val="sr-Latn-RS"/>
        </w:rPr>
        <w:t>Војводини</w:t>
      </w:r>
      <w:r w:rsidR="001F2AF6" w:rsidRPr="009631FE">
        <w:rPr>
          <w:rFonts w:ascii="Calibri" w:hAnsi="Calibri"/>
          <w:sz w:val="20"/>
          <w:szCs w:val="20"/>
          <w:lang w:val="sr-Latn-RS"/>
        </w:rPr>
        <w:t xml:space="preserve">. </w:t>
      </w:r>
      <w:r w:rsidR="008B00BD" w:rsidRPr="009631FE">
        <w:rPr>
          <w:rFonts w:ascii="Calibri" w:hAnsi="Calibri"/>
          <w:sz w:val="20"/>
          <w:szCs w:val="20"/>
          <w:lang w:val="sr-Latn-RS"/>
        </w:rPr>
        <w:t xml:space="preserve">Невладине организације које конкуришу морају испуњавати услов да су регистроване најкасније </w:t>
      </w:r>
      <w:r w:rsidR="0098177A" w:rsidRPr="0098177A">
        <w:rPr>
          <w:rFonts w:ascii="Calibri" w:hAnsi="Calibri"/>
          <w:sz w:val="20"/>
          <w:szCs w:val="20"/>
          <w:lang w:val="sr-Latn-RS"/>
        </w:rPr>
        <w:t>до 31. децембра претходне календарске године</w:t>
      </w:r>
      <w:r w:rsidR="008B00BD" w:rsidRPr="009631FE">
        <w:rPr>
          <w:rFonts w:ascii="Calibri" w:hAnsi="Calibri"/>
          <w:sz w:val="20"/>
          <w:szCs w:val="20"/>
          <w:lang w:val="sr-Latn-RS"/>
        </w:rPr>
        <w:t>.</w:t>
      </w:r>
    </w:p>
    <w:p w:rsidR="002C4FE1" w:rsidRPr="00C008B4" w:rsidRDefault="00C008B4" w:rsidP="00C008B4">
      <w:pPr>
        <w:jc w:val="center"/>
        <w:rPr>
          <w:rFonts w:ascii="Calibri" w:hAnsi="Calibri"/>
          <w:b/>
          <w:sz w:val="20"/>
          <w:szCs w:val="20"/>
          <w:lang w:val="sr-Cyrl-RS"/>
        </w:rPr>
      </w:pPr>
      <w:r w:rsidRPr="00C008B4">
        <w:rPr>
          <w:rFonts w:ascii="Calibri" w:hAnsi="Calibri"/>
          <w:b/>
          <w:sz w:val="20"/>
          <w:szCs w:val="20"/>
          <w:lang w:val="sr-Cyrl-RS"/>
        </w:rPr>
        <w:t>2.</w:t>
      </w:r>
    </w:p>
    <w:p w:rsidR="002C4FE1" w:rsidRPr="00D200A6" w:rsidRDefault="002C4FE1" w:rsidP="008B10F7">
      <w:pPr>
        <w:ind w:right="181" w:firstLine="426"/>
        <w:jc w:val="both"/>
        <w:rPr>
          <w:rFonts w:ascii="Calibri" w:hAnsi="Calibri"/>
          <w:sz w:val="20"/>
          <w:szCs w:val="20"/>
          <w:lang w:val="sr-Latn-RS"/>
        </w:rPr>
      </w:pPr>
      <w:r w:rsidRPr="002C4FE1">
        <w:rPr>
          <w:rFonts w:ascii="Calibri" w:hAnsi="Calibri"/>
          <w:sz w:val="20"/>
          <w:szCs w:val="20"/>
          <w:lang w:val="sr-Latn-RS"/>
        </w:rPr>
        <w:t>За програме/</w:t>
      </w:r>
      <w:r w:rsidRPr="004819C5">
        <w:rPr>
          <w:rFonts w:ascii="Calibri" w:hAnsi="Calibri"/>
          <w:sz w:val="20"/>
          <w:szCs w:val="20"/>
          <w:lang w:val="sr-Latn-RS"/>
        </w:rPr>
        <w:t xml:space="preserve">пројекте у </w:t>
      </w:r>
      <w:r w:rsidR="000C204D" w:rsidRPr="004819C5">
        <w:rPr>
          <w:rFonts w:ascii="Calibri" w:hAnsi="Calibri"/>
          <w:sz w:val="20"/>
          <w:szCs w:val="20"/>
          <w:lang w:val="sr-Latn-RS"/>
        </w:rPr>
        <w:t>области научноистраживачког рада</w:t>
      </w:r>
      <w:r w:rsidRPr="004819C5">
        <w:rPr>
          <w:rFonts w:ascii="Calibri" w:hAnsi="Calibri"/>
          <w:sz w:val="20"/>
          <w:szCs w:val="20"/>
          <w:lang w:val="sr-Latn-RS"/>
        </w:rPr>
        <w:t xml:space="preserve"> невлад</w:t>
      </w:r>
      <w:r w:rsidR="00C008B4" w:rsidRPr="004819C5">
        <w:rPr>
          <w:rFonts w:ascii="Calibri" w:hAnsi="Calibri"/>
          <w:sz w:val="20"/>
          <w:szCs w:val="20"/>
          <w:lang w:val="sr-Latn-RS"/>
        </w:rPr>
        <w:t>иних</w:t>
      </w:r>
      <w:r w:rsidR="00C008B4">
        <w:rPr>
          <w:rFonts w:ascii="Calibri" w:hAnsi="Calibri"/>
          <w:sz w:val="20"/>
          <w:szCs w:val="20"/>
          <w:lang w:val="sr-Latn-RS"/>
        </w:rPr>
        <w:t xml:space="preserve"> организација у Аутономној </w:t>
      </w:r>
      <w:r w:rsidR="00C008B4">
        <w:rPr>
          <w:rFonts w:ascii="Calibri" w:hAnsi="Calibri"/>
          <w:sz w:val="20"/>
          <w:szCs w:val="20"/>
          <w:lang w:val="sr-Cyrl-RS"/>
        </w:rPr>
        <w:t>п</w:t>
      </w:r>
      <w:r w:rsidRPr="002C4FE1">
        <w:rPr>
          <w:rFonts w:ascii="Calibri" w:hAnsi="Calibri"/>
          <w:sz w:val="20"/>
          <w:szCs w:val="20"/>
          <w:lang w:val="sr-Latn-RS"/>
        </w:rPr>
        <w:t xml:space="preserve">окрајини Војводини финансијска средства су намењена за: </w:t>
      </w:r>
      <w:r w:rsidRPr="00D200A6">
        <w:rPr>
          <w:rFonts w:ascii="Calibri" w:hAnsi="Calibri"/>
          <w:sz w:val="20"/>
          <w:szCs w:val="20"/>
          <w:lang w:val="sr-Latn-RS"/>
        </w:rPr>
        <w:t xml:space="preserve"> </w:t>
      </w:r>
    </w:p>
    <w:p w:rsidR="00A23BB7" w:rsidRPr="00A23BB7" w:rsidRDefault="00A23BB7" w:rsidP="00B90B33">
      <w:pPr>
        <w:numPr>
          <w:ilvl w:val="0"/>
          <w:numId w:val="22"/>
        </w:numPr>
        <w:ind w:left="284" w:right="181" w:hanging="141"/>
        <w:jc w:val="both"/>
        <w:rPr>
          <w:rFonts w:ascii="Calibri" w:hAnsi="Calibri"/>
          <w:sz w:val="20"/>
          <w:szCs w:val="20"/>
          <w:lang w:val="sr-Latn-RS"/>
        </w:rPr>
      </w:pPr>
      <w:r w:rsidRPr="00A23BB7">
        <w:rPr>
          <w:rFonts w:ascii="Calibri" w:hAnsi="Calibri"/>
          <w:sz w:val="20"/>
          <w:szCs w:val="20"/>
          <w:lang w:val="sr-Latn-RS"/>
        </w:rPr>
        <w:t xml:space="preserve">обезбеђивање услова за </w:t>
      </w:r>
      <w:r w:rsidRPr="00A23BB7">
        <w:rPr>
          <w:rFonts w:ascii="Calibri" w:hAnsi="Calibri"/>
          <w:sz w:val="20"/>
          <w:szCs w:val="20"/>
          <w:lang w:val="sr-Cyrl-RS"/>
        </w:rPr>
        <w:t xml:space="preserve">популаризацију и </w:t>
      </w:r>
      <w:r w:rsidRPr="00A23BB7">
        <w:rPr>
          <w:rFonts w:ascii="Calibri" w:hAnsi="Calibri"/>
          <w:sz w:val="20"/>
          <w:szCs w:val="20"/>
          <w:lang w:val="sr-Latn-RS"/>
        </w:rPr>
        <w:t xml:space="preserve">подизање квалитета </w:t>
      </w:r>
      <w:r w:rsidR="00296B2B">
        <w:rPr>
          <w:rFonts w:ascii="Calibri" w:hAnsi="Calibri"/>
          <w:sz w:val="20"/>
          <w:szCs w:val="20"/>
          <w:lang w:val="sr-Cyrl-RS"/>
        </w:rPr>
        <w:t>научно</w:t>
      </w:r>
      <w:r w:rsidRPr="00A23BB7">
        <w:rPr>
          <w:rFonts w:ascii="Calibri" w:hAnsi="Calibri"/>
          <w:sz w:val="20"/>
          <w:szCs w:val="20"/>
          <w:lang w:val="sr-Cyrl-RS"/>
        </w:rPr>
        <w:t>истраживачког рада</w:t>
      </w:r>
      <w:r w:rsidRPr="00A23BB7">
        <w:rPr>
          <w:rFonts w:ascii="Calibri" w:hAnsi="Calibri"/>
          <w:sz w:val="20"/>
          <w:szCs w:val="20"/>
          <w:lang w:val="sr-Latn-RS"/>
        </w:rPr>
        <w:t xml:space="preserve">, </w:t>
      </w:r>
    </w:p>
    <w:p w:rsidR="00A23BB7" w:rsidRPr="00A23BB7" w:rsidRDefault="00A23BB7" w:rsidP="00B90B33">
      <w:pPr>
        <w:numPr>
          <w:ilvl w:val="0"/>
          <w:numId w:val="22"/>
        </w:numPr>
        <w:ind w:left="284" w:right="181" w:hanging="141"/>
        <w:jc w:val="both"/>
        <w:rPr>
          <w:rFonts w:ascii="Calibri" w:hAnsi="Calibri"/>
          <w:sz w:val="20"/>
          <w:szCs w:val="20"/>
          <w:lang w:val="sr-Latn-RS"/>
        </w:rPr>
      </w:pPr>
      <w:r w:rsidRPr="00A23BB7">
        <w:rPr>
          <w:rFonts w:ascii="Calibri" w:hAnsi="Calibri"/>
          <w:sz w:val="20"/>
          <w:szCs w:val="20"/>
          <w:lang w:val="sr-Latn-RS"/>
        </w:rPr>
        <w:t xml:space="preserve">побољшање услова рада невладиних организација у циљу реализације програма/пројеката </w:t>
      </w:r>
      <w:r w:rsidR="004819C5">
        <w:rPr>
          <w:rFonts w:ascii="Calibri" w:hAnsi="Calibri"/>
          <w:sz w:val="20"/>
          <w:szCs w:val="20"/>
          <w:lang w:val="sr-Cyrl-RS"/>
        </w:rPr>
        <w:t>у овим областима</w:t>
      </w:r>
      <w:r w:rsidR="004819C5">
        <w:rPr>
          <w:rFonts w:ascii="Calibri" w:hAnsi="Calibri"/>
          <w:sz w:val="20"/>
          <w:szCs w:val="20"/>
          <w:lang w:val="sr-Latn-RS"/>
        </w:rPr>
        <w:t xml:space="preserve"> </w:t>
      </w:r>
      <w:r w:rsidRPr="00A23BB7">
        <w:rPr>
          <w:rFonts w:ascii="Calibri" w:hAnsi="Calibri"/>
          <w:sz w:val="20"/>
          <w:szCs w:val="20"/>
          <w:lang w:val="sr-Cyrl-RS"/>
        </w:rPr>
        <w:t>деловања</w:t>
      </w:r>
      <w:r w:rsidRPr="00A23BB7">
        <w:rPr>
          <w:rFonts w:ascii="Calibri" w:hAnsi="Calibri"/>
          <w:sz w:val="20"/>
          <w:szCs w:val="20"/>
          <w:lang w:val="sr-Latn-RS"/>
        </w:rPr>
        <w:t xml:space="preserve">, </w:t>
      </w:r>
    </w:p>
    <w:p w:rsidR="00A23BB7" w:rsidRPr="004819C5" w:rsidRDefault="00A23BB7" w:rsidP="00B90B33">
      <w:pPr>
        <w:numPr>
          <w:ilvl w:val="0"/>
          <w:numId w:val="22"/>
        </w:numPr>
        <w:ind w:left="284" w:right="181" w:hanging="141"/>
        <w:jc w:val="both"/>
        <w:rPr>
          <w:rFonts w:ascii="Calibri" w:hAnsi="Calibri"/>
          <w:sz w:val="20"/>
          <w:szCs w:val="20"/>
          <w:lang w:val="sr-Cyrl-RS"/>
        </w:rPr>
      </w:pPr>
      <w:r w:rsidRPr="00A23BB7">
        <w:rPr>
          <w:rFonts w:ascii="Calibri" w:hAnsi="Calibri"/>
          <w:sz w:val="20"/>
          <w:szCs w:val="20"/>
          <w:lang w:val="sr-Latn-RS"/>
        </w:rPr>
        <w:t xml:space="preserve">суфинансирање међурегионалних и међународних </w:t>
      </w:r>
      <w:r w:rsidRPr="004819C5">
        <w:rPr>
          <w:rFonts w:ascii="Calibri" w:hAnsi="Calibri"/>
          <w:sz w:val="20"/>
          <w:szCs w:val="20"/>
          <w:lang w:val="sr-Latn-RS"/>
        </w:rPr>
        <w:t xml:space="preserve">скупова у </w:t>
      </w:r>
      <w:r w:rsidR="000C204D" w:rsidRPr="004819C5">
        <w:rPr>
          <w:rFonts w:ascii="Calibri" w:hAnsi="Calibri"/>
          <w:sz w:val="20"/>
          <w:szCs w:val="20"/>
          <w:lang w:val="sr-Cyrl-RS"/>
        </w:rPr>
        <w:t>области научноистраживачк</w:t>
      </w:r>
      <w:r w:rsidR="00296B2B">
        <w:rPr>
          <w:rFonts w:ascii="Calibri" w:hAnsi="Calibri"/>
          <w:sz w:val="20"/>
          <w:szCs w:val="20"/>
          <w:lang w:val="sr-Cyrl-RS"/>
        </w:rPr>
        <w:t>е</w:t>
      </w:r>
      <w:r w:rsidR="000C204D" w:rsidRPr="004819C5">
        <w:rPr>
          <w:rFonts w:ascii="Calibri" w:hAnsi="Calibri"/>
          <w:sz w:val="20"/>
          <w:szCs w:val="20"/>
          <w:lang w:val="sr-Cyrl-RS"/>
        </w:rPr>
        <w:t xml:space="preserve"> </w:t>
      </w:r>
      <w:r w:rsidR="00296B2B">
        <w:rPr>
          <w:rFonts w:ascii="Calibri" w:hAnsi="Calibri"/>
          <w:sz w:val="20"/>
          <w:szCs w:val="20"/>
          <w:lang w:val="sr-Cyrl-RS"/>
        </w:rPr>
        <w:t>делатности</w:t>
      </w:r>
      <w:r w:rsidRPr="004819C5">
        <w:rPr>
          <w:rFonts w:ascii="Calibri" w:hAnsi="Calibri"/>
          <w:sz w:val="20"/>
          <w:szCs w:val="20"/>
          <w:lang w:val="sr-Latn-RS"/>
        </w:rPr>
        <w:t xml:space="preserve">, </w:t>
      </w:r>
    </w:p>
    <w:p w:rsidR="00A23BB7" w:rsidRPr="004819C5" w:rsidRDefault="00A23BB7" w:rsidP="00B90B33">
      <w:pPr>
        <w:numPr>
          <w:ilvl w:val="0"/>
          <w:numId w:val="22"/>
        </w:numPr>
        <w:ind w:left="284" w:right="181" w:hanging="141"/>
        <w:jc w:val="both"/>
        <w:rPr>
          <w:rFonts w:ascii="Calibri" w:hAnsi="Calibri"/>
          <w:sz w:val="20"/>
          <w:szCs w:val="20"/>
          <w:lang w:val="sr-Cyrl-RS"/>
        </w:rPr>
      </w:pPr>
      <w:r w:rsidRPr="004819C5">
        <w:rPr>
          <w:rFonts w:ascii="Calibri" w:hAnsi="Calibri"/>
          <w:sz w:val="20"/>
          <w:szCs w:val="20"/>
          <w:lang w:val="sr-Latn-RS"/>
        </w:rPr>
        <w:t xml:space="preserve">суфинансирање </w:t>
      </w:r>
      <w:r w:rsidRPr="004819C5">
        <w:rPr>
          <w:rFonts w:ascii="Calibri" w:hAnsi="Calibri"/>
          <w:sz w:val="20"/>
          <w:szCs w:val="20"/>
          <w:lang w:val="sr-Cyrl-RS"/>
        </w:rPr>
        <w:t xml:space="preserve">организовања скупова, трибина, семинара, који доприносе развоју </w:t>
      </w:r>
      <w:r w:rsidR="00296B2B" w:rsidRPr="004819C5">
        <w:rPr>
          <w:rFonts w:ascii="Calibri" w:hAnsi="Calibri"/>
          <w:sz w:val="20"/>
          <w:szCs w:val="20"/>
          <w:lang w:val="sr-Cyrl-RS"/>
        </w:rPr>
        <w:t>научноистраживачк</w:t>
      </w:r>
      <w:r w:rsidR="00296B2B">
        <w:rPr>
          <w:rFonts w:ascii="Calibri" w:hAnsi="Calibri"/>
          <w:sz w:val="20"/>
          <w:szCs w:val="20"/>
          <w:lang w:val="sr-Cyrl-RS"/>
        </w:rPr>
        <w:t>е</w:t>
      </w:r>
      <w:r w:rsidR="00296B2B" w:rsidRPr="004819C5">
        <w:rPr>
          <w:rFonts w:ascii="Calibri" w:hAnsi="Calibri"/>
          <w:sz w:val="20"/>
          <w:szCs w:val="20"/>
          <w:lang w:val="sr-Cyrl-RS"/>
        </w:rPr>
        <w:t xml:space="preserve"> </w:t>
      </w:r>
      <w:r w:rsidR="00296B2B">
        <w:rPr>
          <w:rFonts w:ascii="Calibri" w:hAnsi="Calibri"/>
          <w:sz w:val="20"/>
          <w:szCs w:val="20"/>
          <w:lang w:val="sr-Cyrl-RS"/>
        </w:rPr>
        <w:t>делатности</w:t>
      </w:r>
      <w:r w:rsidRPr="004819C5">
        <w:rPr>
          <w:rFonts w:ascii="Calibri" w:hAnsi="Calibri"/>
          <w:sz w:val="20"/>
          <w:szCs w:val="20"/>
          <w:lang w:val="sr-Cyrl-RS"/>
        </w:rPr>
        <w:t>,</w:t>
      </w:r>
    </w:p>
    <w:p w:rsidR="00A23BB7" w:rsidRPr="004819C5" w:rsidRDefault="00A23BB7" w:rsidP="00B90B33">
      <w:pPr>
        <w:numPr>
          <w:ilvl w:val="0"/>
          <w:numId w:val="22"/>
        </w:numPr>
        <w:ind w:left="284" w:right="181" w:hanging="141"/>
        <w:jc w:val="both"/>
        <w:rPr>
          <w:rFonts w:ascii="Calibri" w:hAnsi="Calibri"/>
          <w:sz w:val="20"/>
          <w:szCs w:val="20"/>
          <w:lang w:val="sr-Cyrl-RS"/>
        </w:rPr>
      </w:pPr>
      <w:r w:rsidRPr="004819C5">
        <w:rPr>
          <w:rFonts w:ascii="Calibri" w:hAnsi="Calibri"/>
          <w:sz w:val="20"/>
          <w:szCs w:val="20"/>
          <w:lang w:val="sr-Cyrl-RS"/>
        </w:rPr>
        <w:t xml:space="preserve">суфинансирање публиковања монографија, часописа, електронских публикација, специјално дизајнираних интернет презентација који доприносе популаризацији и развоју </w:t>
      </w:r>
      <w:r w:rsidR="000C204D" w:rsidRPr="004819C5">
        <w:rPr>
          <w:rFonts w:ascii="Calibri" w:hAnsi="Calibri"/>
          <w:sz w:val="20"/>
          <w:szCs w:val="20"/>
          <w:lang w:val="sr-Cyrl-RS"/>
        </w:rPr>
        <w:t>научноистраживачког рада</w:t>
      </w:r>
      <w:r w:rsidRPr="004819C5">
        <w:rPr>
          <w:rFonts w:ascii="Calibri" w:hAnsi="Calibri"/>
          <w:sz w:val="20"/>
          <w:szCs w:val="20"/>
          <w:lang w:val="sr-Cyrl-RS"/>
        </w:rPr>
        <w:t>.</w:t>
      </w:r>
    </w:p>
    <w:p w:rsidR="009A2071" w:rsidRPr="00795744" w:rsidRDefault="00C008B4" w:rsidP="009A2071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3.</w:t>
      </w:r>
      <w:r w:rsidR="009A2071" w:rsidRPr="00795744">
        <w:rPr>
          <w:rFonts w:ascii="Calibri" w:hAnsi="Calibri"/>
          <w:b/>
          <w:sz w:val="20"/>
          <w:szCs w:val="20"/>
          <w:lang w:val="sr-Cyrl-CS"/>
        </w:rPr>
        <w:t xml:space="preserve"> </w:t>
      </w:r>
    </w:p>
    <w:p w:rsidR="00C008B4" w:rsidRPr="00C008B4" w:rsidRDefault="00C008B4" w:rsidP="0006598A">
      <w:pPr>
        <w:ind w:right="181" w:firstLine="426"/>
        <w:jc w:val="both"/>
        <w:rPr>
          <w:rFonts w:ascii="Calibri" w:hAnsi="Calibri"/>
          <w:sz w:val="20"/>
          <w:szCs w:val="20"/>
          <w:lang w:val="sr-Latn-RS"/>
        </w:rPr>
      </w:pPr>
      <w:r w:rsidRPr="00C008B4">
        <w:rPr>
          <w:rFonts w:ascii="Calibri" w:hAnsi="Calibri"/>
          <w:sz w:val="20"/>
          <w:szCs w:val="20"/>
          <w:lang w:val="sr-Latn-RS"/>
        </w:rPr>
        <w:t xml:space="preserve">Расподела финансијских средстава утврдиће се на основу следећих критеријума: </w:t>
      </w:r>
    </w:p>
    <w:p w:rsidR="009048B2" w:rsidRPr="009048B2" w:rsidRDefault="00C008B4" w:rsidP="00B90B33">
      <w:pPr>
        <w:ind w:left="142" w:right="181"/>
        <w:jc w:val="both"/>
        <w:rPr>
          <w:rFonts w:ascii="Calibri" w:hAnsi="Calibri"/>
          <w:sz w:val="20"/>
          <w:szCs w:val="20"/>
          <w:lang w:val="sr-Cyrl-RS"/>
        </w:rPr>
      </w:pPr>
      <w:r w:rsidRPr="00C008B4">
        <w:rPr>
          <w:rFonts w:ascii="Calibri" w:hAnsi="Calibri"/>
          <w:sz w:val="20"/>
          <w:szCs w:val="20"/>
          <w:lang w:val="sr-Latn-RS"/>
        </w:rPr>
        <w:t>1</w:t>
      </w:r>
      <w:r w:rsidR="00517BCB">
        <w:rPr>
          <w:rFonts w:ascii="Calibri" w:hAnsi="Calibri"/>
          <w:sz w:val="20"/>
          <w:szCs w:val="20"/>
          <w:lang w:val="sr-Latn-RS"/>
        </w:rPr>
        <w:t xml:space="preserve">) </w:t>
      </w:r>
      <w:r w:rsidR="009048B2" w:rsidRPr="009048B2">
        <w:rPr>
          <w:rFonts w:ascii="Calibri" w:hAnsi="Calibri"/>
          <w:sz w:val="20"/>
          <w:szCs w:val="20"/>
          <w:lang w:val="sr-Latn-RS"/>
        </w:rPr>
        <w:t xml:space="preserve">врста, значај и разлог планираног програма/пројекта; </w:t>
      </w:r>
      <w:r w:rsidR="009048B2" w:rsidRPr="009048B2">
        <w:rPr>
          <w:rFonts w:ascii="Calibri" w:hAnsi="Calibri"/>
          <w:sz w:val="20"/>
          <w:szCs w:val="20"/>
          <w:lang w:val="sr-Cyrl-RS"/>
        </w:rPr>
        <w:t xml:space="preserve"> </w:t>
      </w:r>
    </w:p>
    <w:p w:rsidR="009048B2" w:rsidRPr="009048B2" w:rsidRDefault="00D81165" w:rsidP="003F5B17">
      <w:pPr>
        <w:tabs>
          <w:tab w:val="left" w:pos="284"/>
        </w:tabs>
        <w:ind w:left="142" w:right="181"/>
        <w:jc w:val="both"/>
        <w:rPr>
          <w:rFonts w:ascii="Calibri" w:hAnsi="Calibri"/>
          <w:sz w:val="20"/>
          <w:szCs w:val="20"/>
          <w:lang w:val="sr-Latn-RS"/>
        </w:rPr>
      </w:pPr>
      <w:r>
        <w:rPr>
          <w:rFonts w:ascii="Calibri" w:hAnsi="Calibri"/>
          <w:sz w:val="20"/>
          <w:szCs w:val="20"/>
          <w:lang w:val="sr-Latn-RS"/>
        </w:rPr>
        <w:t xml:space="preserve">2) </w:t>
      </w:r>
      <w:r w:rsidR="009048B2" w:rsidRPr="009048B2">
        <w:rPr>
          <w:rFonts w:ascii="Calibri" w:hAnsi="Calibri"/>
          <w:sz w:val="20"/>
          <w:szCs w:val="20"/>
          <w:lang w:val="sr-Latn-RS"/>
        </w:rPr>
        <w:t>подршка и развој програмској и организационој делатности невладиних организација</w:t>
      </w:r>
      <w:r w:rsidR="00AD2823" w:rsidRPr="00D81165">
        <w:rPr>
          <w:rFonts w:ascii="Calibri" w:hAnsi="Calibri"/>
          <w:sz w:val="20"/>
          <w:szCs w:val="20"/>
          <w:lang w:val="sr-Latn-RS"/>
        </w:rPr>
        <w:t xml:space="preserve"> која је усмерена на </w:t>
      </w:r>
      <w:r w:rsidR="009048B2" w:rsidRPr="00D81165">
        <w:rPr>
          <w:rFonts w:ascii="Calibri" w:hAnsi="Calibri"/>
          <w:sz w:val="20"/>
          <w:szCs w:val="20"/>
          <w:lang w:val="sr-Latn-RS"/>
        </w:rPr>
        <w:t xml:space="preserve">популаризацију и </w:t>
      </w:r>
      <w:r w:rsidR="009048B2" w:rsidRPr="009048B2">
        <w:rPr>
          <w:rFonts w:ascii="Calibri" w:hAnsi="Calibri"/>
          <w:sz w:val="20"/>
          <w:szCs w:val="20"/>
          <w:lang w:val="sr-Latn-RS"/>
        </w:rPr>
        <w:t xml:space="preserve">подизање квалитета </w:t>
      </w:r>
      <w:r w:rsidR="00296B2B" w:rsidRPr="00D81165">
        <w:rPr>
          <w:rFonts w:ascii="Calibri" w:hAnsi="Calibri"/>
          <w:sz w:val="20"/>
          <w:szCs w:val="20"/>
          <w:lang w:val="sr-Latn-RS"/>
        </w:rPr>
        <w:t>научно</w:t>
      </w:r>
      <w:r w:rsidR="009048B2" w:rsidRPr="00D81165">
        <w:rPr>
          <w:rFonts w:ascii="Calibri" w:hAnsi="Calibri"/>
          <w:sz w:val="20"/>
          <w:szCs w:val="20"/>
          <w:lang w:val="sr-Latn-RS"/>
        </w:rPr>
        <w:t>истраживачког рада</w:t>
      </w:r>
      <w:r w:rsidR="009048B2" w:rsidRPr="009048B2">
        <w:rPr>
          <w:rFonts w:ascii="Calibri" w:hAnsi="Calibri"/>
          <w:sz w:val="20"/>
          <w:szCs w:val="20"/>
          <w:lang w:val="sr-Latn-RS"/>
        </w:rPr>
        <w:t xml:space="preserve">; </w:t>
      </w:r>
    </w:p>
    <w:p w:rsidR="009048B2" w:rsidRPr="009048B2" w:rsidRDefault="00F7445F" w:rsidP="00B90B33">
      <w:pPr>
        <w:ind w:left="142" w:right="181"/>
        <w:jc w:val="both"/>
        <w:rPr>
          <w:rFonts w:ascii="Calibri" w:hAnsi="Calibri"/>
          <w:sz w:val="20"/>
          <w:szCs w:val="20"/>
          <w:lang w:val="sr-Latn-RS"/>
        </w:rPr>
      </w:pPr>
      <w:r>
        <w:rPr>
          <w:rFonts w:ascii="Calibri" w:hAnsi="Calibri"/>
          <w:sz w:val="20"/>
          <w:szCs w:val="20"/>
          <w:lang w:val="sr-Latn-RS"/>
        </w:rPr>
        <w:t>3)</w:t>
      </w:r>
      <w:r w:rsidR="00AD2823">
        <w:rPr>
          <w:rFonts w:ascii="Calibri" w:hAnsi="Calibri"/>
          <w:sz w:val="20"/>
          <w:szCs w:val="20"/>
          <w:lang w:val="hu-HU"/>
        </w:rPr>
        <w:t xml:space="preserve"> </w:t>
      </w:r>
      <w:r w:rsidR="009048B2" w:rsidRPr="009048B2">
        <w:rPr>
          <w:rFonts w:ascii="Calibri" w:hAnsi="Calibri"/>
          <w:sz w:val="20"/>
          <w:szCs w:val="20"/>
          <w:lang w:val="sr-Latn-RS"/>
        </w:rPr>
        <w:t xml:space="preserve">реализација интердисциплинарних програма/пројеката невладиних организација као и оних са међународним учешћем; </w:t>
      </w:r>
    </w:p>
    <w:p w:rsidR="009048B2" w:rsidRPr="00296B2B" w:rsidRDefault="009048B2" w:rsidP="00B90B33">
      <w:pPr>
        <w:ind w:left="142" w:right="181"/>
        <w:jc w:val="both"/>
        <w:rPr>
          <w:rFonts w:ascii="Calibri" w:hAnsi="Calibri"/>
          <w:sz w:val="20"/>
          <w:szCs w:val="20"/>
          <w:lang w:val="sr-Cyrl-RS"/>
        </w:rPr>
      </w:pPr>
      <w:r w:rsidRPr="009048B2">
        <w:rPr>
          <w:rFonts w:ascii="Calibri" w:hAnsi="Calibri"/>
          <w:sz w:val="20"/>
          <w:szCs w:val="20"/>
          <w:lang w:val="sr-Latn-RS"/>
        </w:rPr>
        <w:t>4) подршка издавачкој делатности (у папирној, електрон</w:t>
      </w:r>
      <w:r w:rsidRPr="009048B2">
        <w:rPr>
          <w:rFonts w:ascii="Calibri" w:hAnsi="Calibri"/>
          <w:sz w:val="20"/>
          <w:szCs w:val="20"/>
          <w:lang w:val="sr-Cyrl-RS"/>
        </w:rPr>
        <w:t>с</w:t>
      </w:r>
      <w:r w:rsidRPr="009048B2">
        <w:rPr>
          <w:rFonts w:ascii="Calibri" w:hAnsi="Calibri"/>
          <w:sz w:val="20"/>
          <w:szCs w:val="20"/>
          <w:lang w:val="sr-Latn-RS"/>
        </w:rPr>
        <w:t>кој и интернет форми) невладиних организација</w:t>
      </w:r>
      <w:r w:rsidRPr="009048B2">
        <w:rPr>
          <w:rFonts w:ascii="Calibri" w:hAnsi="Calibri"/>
          <w:sz w:val="20"/>
          <w:szCs w:val="20"/>
          <w:lang w:val="sr-Cyrl-RS"/>
        </w:rPr>
        <w:t xml:space="preserve"> у области који доприносе популаризацији и </w:t>
      </w:r>
      <w:r w:rsidRPr="004819C5">
        <w:rPr>
          <w:rFonts w:ascii="Calibri" w:hAnsi="Calibri"/>
          <w:sz w:val="20"/>
          <w:szCs w:val="20"/>
          <w:lang w:val="sr-Cyrl-RS"/>
        </w:rPr>
        <w:t xml:space="preserve">развоју </w:t>
      </w:r>
      <w:r w:rsidR="000C204D" w:rsidRPr="004819C5">
        <w:rPr>
          <w:rFonts w:ascii="Calibri" w:hAnsi="Calibri"/>
          <w:sz w:val="20"/>
          <w:szCs w:val="20"/>
          <w:lang w:val="sr-Cyrl-RS"/>
        </w:rPr>
        <w:t>научноистраживачк</w:t>
      </w:r>
      <w:r w:rsidR="00296B2B">
        <w:rPr>
          <w:rFonts w:ascii="Calibri" w:hAnsi="Calibri"/>
          <w:sz w:val="20"/>
          <w:szCs w:val="20"/>
          <w:lang w:val="sr-Cyrl-RS"/>
        </w:rPr>
        <w:t>е</w:t>
      </w:r>
      <w:r w:rsidR="000C204D" w:rsidRPr="004819C5">
        <w:rPr>
          <w:rFonts w:ascii="Calibri" w:hAnsi="Calibri"/>
          <w:sz w:val="20"/>
          <w:szCs w:val="20"/>
          <w:lang w:val="sr-Cyrl-RS"/>
        </w:rPr>
        <w:t xml:space="preserve"> </w:t>
      </w:r>
      <w:r w:rsidR="00296B2B">
        <w:rPr>
          <w:rFonts w:ascii="Calibri" w:hAnsi="Calibri"/>
          <w:sz w:val="20"/>
          <w:szCs w:val="20"/>
          <w:lang w:val="sr-Cyrl-RS"/>
        </w:rPr>
        <w:t>делатности</w:t>
      </w:r>
      <w:r w:rsidRPr="004819C5">
        <w:rPr>
          <w:rFonts w:ascii="Calibri" w:hAnsi="Calibri"/>
          <w:sz w:val="20"/>
          <w:szCs w:val="20"/>
          <w:lang w:val="sr-Latn-RS"/>
        </w:rPr>
        <w:t>;</w:t>
      </w:r>
    </w:p>
    <w:p w:rsidR="009048B2" w:rsidRPr="009048B2" w:rsidRDefault="009048B2" w:rsidP="00B90B33">
      <w:pPr>
        <w:ind w:left="142" w:right="181"/>
        <w:jc w:val="both"/>
        <w:rPr>
          <w:rFonts w:ascii="Calibri" w:hAnsi="Calibri"/>
          <w:sz w:val="20"/>
          <w:szCs w:val="20"/>
          <w:lang w:val="sr-Latn-RS"/>
        </w:rPr>
      </w:pPr>
      <w:r w:rsidRPr="009048B2">
        <w:rPr>
          <w:rFonts w:ascii="Calibri" w:hAnsi="Calibri"/>
          <w:sz w:val="20"/>
          <w:szCs w:val="20"/>
          <w:lang w:val="sr-Latn-RS"/>
        </w:rPr>
        <w:t xml:space="preserve">5) обезбеђивање бољих услова за </w:t>
      </w:r>
      <w:r w:rsidRPr="009048B2">
        <w:rPr>
          <w:rFonts w:ascii="Calibri" w:hAnsi="Calibri"/>
          <w:sz w:val="20"/>
          <w:szCs w:val="20"/>
          <w:lang w:val="sr-Cyrl-RS"/>
        </w:rPr>
        <w:t>реализацију научноистраживачке делатности невладиних организација</w:t>
      </w:r>
      <w:r w:rsidRPr="009048B2">
        <w:rPr>
          <w:rFonts w:ascii="Calibri" w:hAnsi="Calibri"/>
          <w:sz w:val="20"/>
          <w:szCs w:val="20"/>
          <w:lang w:val="sr-Latn-RS"/>
        </w:rPr>
        <w:t xml:space="preserve">; </w:t>
      </w:r>
    </w:p>
    <w:p w:rsidR="009048B2" w:rsidRPr="009048B2" w:rsidRDefault="009048B2" w:rsidP="00B90B33">
      <w:pPr>
        <w:ind w:left="142" w:right="181"/>
        <w:jc w:val="both"/>
        <w:rPr>
          <w:rFonts w:ascii="Calibri" w:hAnsi="Calibri"/>
          <w:sz w:val="20"/>
          <w:szCs w:val="20"/>
          <w:lang w:val="sr-Latn-RS"/>
        </w:rPr>
      </w:pPr>
      <w:r w:rsidRPr="009048B2">
        <w:rPr>
          <w:rFonts w:ascii="Calibri" w:hAnsi="Calibri"/>
          <w:sz w:val="20"/>
          <w:szCs w:val="20"/>
          <w:lang w:val="sr-Latn-RS"/>
        </w:rPr>
        <w:t>6) укупни</w:t>
      </w:r>
      <w:r w:rsidRPr="009048B2">
        <w:rPr>
          <w:rFonts w:ascii="Calibri" w:hAnsi="Calibri"/>
          <w:sz w:val="20"/>
          <w:szCs w:val="20"/>
          <w:lang w:val="sr-Cyrl-RS"/>
        </w:rPr>
        <w:t>х</w:t>
      </w:r>
      <w:r w:rsidRPr="009048B2">
        <w:rPr>
          <w:rFonts w:ascii="Calibri" w:hAnsi="Calibri"/>
          <w:sz w:val="20"/>
          <w:szCs w:val="20"/>
          <w:lang w:val="sr-Latn-RS"/>
        </w:rPr>
        <w:t xml:space="preserve"> трошков</w:t>
      </w:r>
      <w:r w:rsidRPr="009048B2">
        <w:rPr>
          <w:rFonts w:ascii="Calibri" w:hAnsi="Calibri"/>
          <w:sz w:val="20"/>
          <w:szCs w:val="20"/>
          <w:lang w:val="sr-Cyrl-RS"/>
        </w:rPr>
        <w:t>а</w:t>
      </w:r>
      <w:r w:rsidRPr="009048B2">
        <w:rPr>
          <w:rFonts w:ascii="Calibri" w:hAnsi="Calibri"/>
          <w:sz w:val="20"/>
          <w:szCs w:val="20"/>
          <w:lang w:val="sr-Latn-RS"/>
        </w:rPr>
        <w:t xml:space="preserve"> потребни</w:t>
      </w:r>
      <w:r w:rsidRPr="009048B2">
        <w:rPr>
          <w:rFonts w:ascii="Calibri" w:hAnsi="Calibri"/>
          <w:sz w:val="20"/>
          <w:szCs w:val="20"/>
          <w:lang w:val="sr-Cyrl-RS"/>
        </w:rPr>
        <w:t>х</w:t>
      </w:r>
      <w:r w:rsidRPr="009048B2">
        <w:rPr>
          <w:rFonts w:ascii="Calibri" w:hAnsi="Calibri"/>
          <w:sz w:val="20"/>
          <w:szCs w:val="20"/>
          <w:lang w:val="sr-Latn-RS"/>
        </w:rPr>
        <w:t xml:space="preserve"> за реализацију програма/пројеката; </w:t>
      </w:r>
    </w:p>
    <w:p w:rsidR="009048B2" w:rsidRPr="009048B2" w:rsidRDefault="009048B2" w:rsidP="00B90B33">
      <w:pPr>
        <w:ind w:left="142" w:right="181"/>
        <w:jc w:val="both"/>
        <w:rPr>
          <w:rFonts w:ascii="Calibri" w:hAnsi="Calibri"/>
          <w:sz w:val="20"/>
          <w:szCs w:val="20"/>
          <w:lang w:val="sr-Latn-RS"/>
        </w:rPr>
      </w:pPr>
      <w:r w:rsidRPr="009048B2">
        <w:rPr>
          <w:rFonts w:ascii="Calibri" w:hAnsi="Calibri"/>
          <w:sz w:val="20"/>
          <w:szCs w:val="20"/>
          <w:lang w:val="sr-Latn-RS"/>
        </w:rPr>
        <w:t>7) висин</w:t>
      </w:r>
      <w:r w:rsidRPr="009048B2">
        <w:rPr>
          <w:rFonts w:ascii="Calibri" w:hAnsi="Calibri"/>
          <w:sz w:val="20"/>
          <w:szCs w:val="20"/>
          <w:lang w:val="sr-Cyrl-RS"/>
        </w:rPr>
        <w:t>е</w:t>
      </w:r>
      <w:r w:rsidRPr="009048B2">
        <w:rPr>
          <w:rFonts w:ascii="Calibri" w:hAnsi="Calibri"/>
          <w:sz w:val="20"/>
          <w:szCs w:val="20"/>
          <w:lang w:val="sr-Latn-RS"/>
        </w:rPr>
        <w:t xml:space="preserve"> финансирања из других извора; </w:t>
      </w:r>
    </w:p>
    <w:p w:rsidR="009048B2" w:rsidRPr="00FF4D55" w:rsidRDefault="009048B2" w:rsidP="00B90B33">
      <w:pPr>
        <w:ind w:left="142" w:right="181"/>
        <w:jc w:val="both"/>
        <w:rPr>
          <w:rFonts w:ascii="Calibri" w:hAnsi="Calibri"/>
          <w:sz w:val="20"/>
          <w:szCs w:val="20"/>
          <w:lang w:val="sr-Cyrl-RS"/>
        </w:rPr>
      </w:pPr>
      <w:r w:rsidRPr="009048B2">
        <w:rPr>
          <w:rFonts w:ascii="Calibri" w:hAnsi="Calibri"/>
          <w:sz w:val="20"/>
          <w:szCs w:val="20"/>
          <w:lang w:val="sr-Latn-RS"/>
        </w:rPr>
        <w:t>8) оцен</w:t>
      </w:r>
      <w:r w:rsidRPr="009048B2">
        <w:rPr>
          <w:rFonts w:ascii="Calibri" w:hAnsi="Calibri"/>
          <w:sz w:val="20"/>
          <w:szCs w:val="20"/>
          <w:lang w:val="sr-Cyrl-RS"/>
        </w:rPr>
        <w:t>е</w:t>
      </w:r>
      <w:r w:rsidR="00FF4D55">
        <w:rPr>
          <w:rFonts w:ascii="Calibri" w:hAnsi="Calibri"/>
          <w:sz w:val="20"/>
          <w:szCs w:val="20"/>
          <w:lang w:val="sr-Latn-RS"/>
        </w:rPr>
        <w:t xml:space="preserve"> конкурсне документације.</w:t>
      </w:r>
    </w:p>
    <w:p w:rsidR="007230C7" w:rsidRDefault="00C008B4" w:rsidP="00ED02A1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4.</w:t>
      </w:r>
    </w:p>
    <w:p w:rsidR="00C008B4" w:rsidRDefault="00C008B4" w:rsidP="008B10F7">
      <w:pPr>
        <w:ind w:right="181" w:firstLine="426"/>
        <w:jc w:val="both"/>
        <w:rPr>
          <w:rFonts w:ascii="Calibri" w:hAnsi="Calibri"/>
          <w:sz w:val="20"/>
          <w:szCs w:val="20"/>
          <w:lang w:val="sr-Latn-RS"/>
        </w:rPr>
      </w:pPr>
      <w:r w:rsidRPr="00C008B4">
        <w:rPr>
          <w:rFonts w:ascii="Calibri" w:hAnsi="Calibri"/>
          <w:sz w:val="20"/>
          <w:szCs w:val="20"/>
          <w:lang w:val="sr-Latn-RS"/>
        </w:rPr>
        <w:t>Подносилац пријаве, уз Образац</w:t>
      </w:r>
      <w:r>
        <w:rPr>
          <w:rFonts w:ascii="Calibri" w:hAnsi="Calibri"/>
          <w:sz w:val="20"/>
          <w:szCs w:val="20"/>
          <w:lang w:val="sr-Cyrl-RS"/>
        </w:rPr>
        <w:t xml:space="preserve"> који се налази на </w:t>
      </w:r>
      <w:r w:rsidR="00517BCB">
        <w:rPr>
          <w:rFonts w:ascii="Calibri" w:hAnsi="Calibri"/>
          <w:sz w:val="20"/>
          <w:szCs w:val="20"/>
          <w:lang w:val="sr-Cyrl-RS"/>
        </w:rPr>
        <w:t>интернет</w:t>
      </w:r>
      <w:r>
        <w:rPr>
          <w:rFonts w:ascii="Calibri" w:hAnsi="Calibri"/>
          <w:sz w:val="20"/>
          <w:szCs w:val="20"/>
          <w:lang w:val="sr-Cyrl-RS"/>
        </w:rPr>
        <w:t xml:space="preserve"> презентацији Секретаријата</w:t>
      </w:r>
      <w:r w:rsidR="00CB337D">
        <w:rPr>
          <w:rFonts w:ascii="Calibri" w:hAnsi="Calibri"/>
          <w:sz w:val="20"/>
          <w:szCs w:val="20"/>
          <w:lang w:val="sr-Cyrl-RS"/>
        </w:rPr>
        <w:t xml:space="preserve">, </w:t>
      </w:r>
      <w:hyperlink r:id="rId9" w:history="1">
        <w:r w:rsidR="001A4DA1" w:rsidRPr="00F42600">
          <w:rPr>
            <w:rStyle w:val="Hyperlink"/>
            <w:rFonts w:ascii="Calibri" w:hAnsi="Calibri"/>
            <w:sz w:val="20"/>
            <w:szCs w:val="20"/>
            <w:lang w:val="sr-Cyrl-RS"/>
          </w:rPr>
          <w:t>http://apv.visokoobrazovanje.vojvodina.gov.rs/</w:t>
        </w:r>
      </w:hyperlink>
      <w:r w:rsidRPr="00C008B4">
        <w:rPr>
          <w:rFonts w:ascii="Calibri" w:hAnsi="Calibri"/>
          <w:sz w:val="20"/>
          <w:szCs w:val="20"/>
          <w:lang w:val="sr-Latn-RS"/>
        </w:rPr>
        <w:t xml:space="preserve">, треба да приложи: </w:t>
      </w:r>
    </w:p>
    <w:p w:rsidR="00B90B33" w:rsidRPr="00AC4369" w:rsidRDefault="00B90B33" w:rsidP="00B90B33">
      <w:pPr>
        <w:ind w:left="142" w:right="181"/>
        <w:jc w:val="both"/>
        <w:rPr>
          <w:rFonts w:ascii="Calibri" w:hAnsi="Calibri"/>
          <w:sz w:val="20"/>
          <w:szCs w:val="20"/>
          <w:lang w:val="sr-Latn-RS"/>
        </w:rPr>
      </w:pPr>
      <w:r>
        <w:rPr>
          <w:rFonts w:ascii="Calibri" w:hAnsi="Calibri"/>
          <w:sz w:val="20"/>
          <w:szCs w:val="20"/>
          <w:lang w:val="sr-Cyrl-RS"/>
        </w:rPr>
        <w:t xml:space="preserve">- </w:t>
      </w:r>
      <w:r w:rsidRPr="00B90B33">
        <w:rPr>
          <w:rFonts w:ascii="Calibri" w:hAnsi="Calibri"/>
          <w:sz w:val="20"/>
          <w:szCs w:val="20"/>
          <w:lang w:val="sr-Cyrl-RS"/>
        </w:rPr>
        <w:t>потписан</w:t>
      </w:r>
      <w:r>
        <w:rPr>
          <w:rFonts w:ascii="Calibri" w:hAnsi="Calibri"/>
          <w:sz w:val="20"/>
          <w:szCs w:val="20"/>
          <w:lang w:val="sr-Cyrl-RS"/>
        </w:rPr>
        <w:t>у и оверену ИЗЈАВУ</w:t>
      </w:r>
      <w:r w:rsidR="00AC4369">
        <w:rPr>
          <w:rFonts w:ascii="Calibri" w:hAnsi="Calibri"/>
          <w:sz w:val="20"/>
          <w:szCs w:val="20"/>
          <w:lang w:val="sr-Latn-RS"/>
        </w:rPr>
        <w:t>;</w:t>
      </w:r>
    </w:p>
    <w:p w:rsidR="00C008B4" w:rsidRPr="00C008B4" w:rsidRDefault="00C008B4" w:rsidP="00B90B33">
      <w:pPr>
        <w:ind w:left="142" w:right="181"/>
        <w:jc w:val="both"/>
        <w:rPr>
          <w:rFonts w:ascii="Calibri" w:hAnsi="Calibri"/>
          <w:sz w:val="20"/>
          <w:szCs w:val="20"/>
          <w:lang w:val="sr-Latn-RS"/>
        </w:rPr>
      </w:pPr>
      <w:r w:rsidRPr="00C008B4">
        <w:rPr>
          <w:rFonts w:ascii="Calibri" w:hAnsi="Calibri"/>
          <w:sz w:val="20"/>
          <w:szCs w:val="20"/>
          <w:lang w:val="sr-Latn-RS"/>
        </w:rPr>
        <w:t>- фотокопију регистрације невладине организације (решење</w:t>
      </w:r>
      <w:r w:rsidR="00835BB9">
        <w:rPr>
          <w:rFonts w:ascii="Calibri" w:hAnsi="Calibri"/>
          <w:sz w:val="20"/>
          <w:szCs w:val="20"/>
          <w:lang w:val="sr-Latn-RS"/>
        </w:rPr>
        <w:t xml:space="preserve"> o </w:t>
      </w:r>
      <w:r w:rsidR="00835BB9">
        <w:rPr>
          <w:rFonts w:ascii="Calibri" w:hAnsi="Calibri"/>
          <w:sz w:val="20"/>
          <w:szCs w:val="20"/>
          <w:lang w:val="sr-Cyrl-RS"/>
        </w:rPr>
        <w:t>упису у</w:t>
      </w:r>
      <w:r w:rsidRPr="00C008B4">
        <w:rPr>
          <w:rFonts w:ascii="Calibri" w:hAnsi="Calibri"/>
          <w:sz w:val="20"/>
          <w:szCs w:val="20"/>
          <w:lang w:val="sr-Latn-RS"/>
        </w:rPr>
        <w:t xml:space="preserve"> АПР); </w:t>
      </w:r>
    </w:p>
    <w:p w:rsidR="00C008B4" w:rsidRPr="00C008B4" w:rsidRDefault="00C008B4" w:rsidP="00B90B33">
      <w:pPr>
        <w:ind w:left="142" w:right="181"/>
        <w:jc w:val="both"/>
        <w:rPr>
          <w:rFonts w:ascii="Calibri" w:hAnsi="Calibri"/>
          <w:sz w:val="20"/>
          <w:szCs w:val="20"/>
          <w:lang w:val="sr-Latn-RS"/>
        </w:rPr>
      </w:pPr>
      <w:r w:rsidRPr="00C008B4">
        <w:rPr>
          <w:rFonts w:ascii="Calibri" w:hAnsi="Calibri"/>
          <w:sz w:val="20"/>
          <w:szCs w:val="20"/>
          <w:lang w:val="sr-Latn-RS"/>
        </w:rPr>
        <w:t xml:space="preserve">- фотокопију потврде о пореском идентификационом броју (ПИБ); </w:t>
      </w:r>
    </w:p>
    <w:p w:rsidR="00B65614" w:rsidRDefault="00B65614" w:rsidP="00B65614">
      <w:pPr>
        <w:ind w:firstLine="709"/>
        <w:rPr>
          <w:rFonts w:ascii="Calibri" w:hAnsi="Calibri"/>
          <w:sz w:val="20"/>
          <w:szCs w:val="20"/>
          <w:lang w:val="sr-Cyrl-CS"/>
        </w:rPr>
      </w:pPr>
    </w:p>
    <w:p w:rsidR="009A2071" w:rsidRDefault="00B90B33" w:rsidP="00B90B33">
      <w:pPr>
        <w:ind w:firstLine="426"/>
        <w:rPr>
          <w:rFonts w:ascii="Calibri" w:hAnsi="Calibri"/>
          <w:sz w:val="20"/>
          <w:szCs w:val="20"/>
          <w:lang w:val="sr-Cyrl-CS"/>
        </w:rPr>
      </w:pPr>
      <w:r w:rsidRPr="00B90B33">
        <w:rPr>
          <w:rFonts w:ascii="Calibri" w:hAnsi="Calibri"/>
          <w:sz w:val="20"/>
          <w:szCs w:val="20"/>
          <w:lang w:val="sr-Cyrl-CS"/>
        </w:rPr>
        <w:t>Пријава са потребном документацијом подноси се</w:t>
      </w:r>
      <w:r w:rsidR="008A7A42">
        <w:rPr>
          <w:rFonts w:ascii="Calibri" w:hAnsi="Calibri"/>
          <w:sz w:val="20"/>
          <w:szCs w:val="20"/>
          <w:lang w:val="sr-Cyrl-CS"/>
        </w:rPr>
        <w:t xml:space="preserve"> поштом</w:t>
      </w:r>
      <w:r w:rsidRPr="00B90B33">
        <w:rPr>
          <w:rFonts w:ascii="Calibri" w:hAnsi="Calibri"/>
          <w:sz w:val="20"/>
          <w:szCs w:val="20"/>
          <w:lang w:val="sr-Cyrl-CS"/>
        </w:rPr>
        <w:t xml:space="preserve"> на адресу: Покрајински секретаријат за високо образовање и научноистраживачку делатност, Булевар Михајла Пупина 16, 21101 Нови Сад</w:t>
      </w:r>
      <w:r>
        <w:rPr>
          <w:rFonts w:ascii="Calibri" w:hAnsi="Calibri"/>
          <w:sz w:val="20"/>
          <w:szCs w:val="20"/>
          <w:lang w:val="sr-Cyrl-CS"/>
        </w:rPr>
        <w:t>,</w:t>
      </w:r>
      <w:r w:rsidRPr="00B90B33">
        <w:rPr>
          <w:rFonts w:ascii="Calibri" w:hAnsi="Calibri"/>
          <w:sz w:val="20"/>
          <w:szCs w:val="20"/>
          <w:lang w:val="sr-Cyrl-CS"/>
        </w:rPr>
        <w:t xml:space="preserve"> са назнаком </w:t>
      </w:r>
      <w:r w:rsidRPr="00B90B33">
        <w:rPr>
          <w:rFonts w:ascii="Calibri" w:hAnsi="Calibri"/>
          <w:b/>
          <w:sz w:val="20"/>
          <w:szCs w:val="20"/>
          <w:lang w:val="sr-Cyrl-CS"/>
        </w:rPr>
        <w:t>''ЗА СУФИНАНСИРАЊЕ ПРОГРАМА/ПРОЈЕКАТА У ОБЛАСТИ НАУЧНОИСТРАЖИВАЧКОГ РАЗВОЈА"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  <w:r w:rsidRPr="00B90B33">
        <w:rPr>
          <w:rFonts w:ascii="Calibri" w:hAnsi="Calibri"/>
          <w:sz w:val="20"/>
          <w:szCs w:val="20"/>
          <w:lang w:val="sr-Cyrl-CS"/>
        </w:rPr>
        <w:t>или предати на Пријемној канцеларији-Писарници</w:t>
      </w:r>
    </w:p>
    <w:p w:rsidR="00B90B33" w:rsidRPr="00B90B33" w:rsidRDefault="00B90B33" w:rsidP="00B90B33">
      <w:pPr>
        <w:ind w:firstLine="426"/>
        <w:rPr>
          <w:rFonts w:ascii="Calibri" w:hAnsi="Calibri"/>
          <w:sz w:val="20"/>
          <w:szCs w:val="20"/>
          <w:lang w:val="sr-Cyrl-CS"/>
        </w:rPr>
      </w:pPr>
      <w:r w:rsidRPr="00B90B33">
        <w:rPr>
          <w:rFonts w:ascii="Calibri" w:hAnsi="Calibri"/>
          <w:sz w:val="20"/>
          <w:szCs w:val="20"/>
          <w:lang w:val="sr-Cyrl-CS"/>
        </w:rPr>
        <w:t xml:space="preserve">Електонски, на мејл </w:t>
      </w:r>
      <w:hyperlink r:id="rId10" w:history="1">
        <w:r w:rsidRPr="00B90B33">
          <w:rPr>
            <w:rStyle w:val="Hyperlink"/>
            <w:rFonts w:ascii="Calibri" w:hAnsi="Calibri"/>
            <w:sz w:val="20"/>
            <w:szCs w:val="20"/>
            <w:lang w:val="sr-Cyrl-RS"/>
          </w:rPr>
          <w:t>aleksandar.mihajlov@vojvodina.gov.rs</w:t>
        </w:r>
      </w:hyperlink>
      <w:r w:rsidRPr="00B90B33">
        <w:rPr>
          <w:rFonts w:ascii="Calibri" w:hAnsi="Calibri"/>
          <w:lang w:val="sr-Cyrl-CS"/>
        </w:rPr>
        <w:t xml:space="preserve">, </w:t>
      </w:r>
      <w:r w:rsidRPr="00B90B33">
        <w:rPr>
          <w:rFonts w:ascii="Calibri" w:hAnsi="Calibri"/>
          <w:sz w:val="20"/>
          <w:szCs w:val="20"/>
          <w:lang w:val="sr-Cyrl-CS"/>
        </w:rPr>
        <w:t>потребно је доставити само образа</w:t>
      </w:r>
      <w:bookmarkStart w:id="0" w:name="_GoBack"/>
      <w:bookmarkEnd w:id="0"/>
      <w:r w:rsidRPr="00B90B33">
        <w:rPr>
          <w:rFonts w:ascii="Calibri" w:hAnsi="Calibri"/>
          <w:sz w:val="20"/>
          <w:szCs w:val="20"/>
          <w:lang w:val="sr-Cyrl-CS"/>
        </w:rPr>
        <w:t>ц пријаве у word-u (радну верзију).</w:t>
      </w:r>
    </w:p>
    <w:p w:rsidR="00C54306" w:rsidRDefault="00C54306" w:rsidP="009A2071">
      <w:pPr>
        <w:rPr>
          <w:rFonts w:ascii="Calibri" w:hAnsi="Calibri"/>
          <w:sz w:val="20"/>
          <w:szCs w:val="20"/>
          <w:lang w:val="sr-Cyrl-CS"/>
        </w:rPr>
      </w:pPr>
    </w:p>
    <w:p w:rsidR="009A2071" w:rsidRPr="00904872" w:rsidRDefault="00D15C60" w:rsidP="009A2071">
      <w:pPr>
        <w:rPr>
          <w:rFonts w:ascii="Calibri" w:hAnsi="Calibri"/>
          <w:sz w:val="20"/>
          <w:szCs w:val="20"/>
          <w:lang w:val="sr-Latn-RS"/>
        </w:rPr>
      </w:pPr>
      <w:r w:rsidRPr="00C0679C">
        <w:rPr>
          <w:rFonts w:ascii="Calibri" w:hAnsi="Calibri"/>
          <w:sz w:val="20"/>
          <w:szCs w:val="20"/>
          <w:lang w:val="sr-Cyrl-CS"/>
        </w:rPr>
        <w:t xml:space="preserve">Конкурс је </w:t>
      </w:r>
      <w:r w:rsidRPr="004A74B0">
        <w:rPr>
          <w:rFonts w:ascii="Calibri" w:hAnsi="Calibri"/>
          <w:sz w:val="20"/>
          <w:szCs w:val="20"/>
          <w:lang w:val="sr-Cyrl-CS"/>
        </w:rPr>
        <w:t xml:space="preserve">отворен од </w:t>
      </w:r>
      <w:r w:rsidR="00A93191" w:rsidRPr="004A74B0">
        <w:rPr>
          <w:rFonts w:ascii="Calibri" w:hAnsi="Calibri"/>
          <w:sz w:val="20"/>
          <w:szCs w:val="20"/>
          <w:lang w:val="sr-Latn-RS"/>
        </w:rPr>
        <w:t>2</w:t>
      </w:r>
      <w:r w:rsidR="00601F59">
        <w:rPr>
          <w:rFonts w:ascii="Calibri" w:hAnsi="Calibri"/>
          <w:sz w:val="20"/>
          <w:szCs w:val="20"/>
          <w:lang w:val="sr-Cyrl-RS"/>
        </w:rPr>
        <w:t>6</w:t>
      </w:r>
      <w:r w:rsidR="00CF39DA" w:rsidRPr="004A74B0">
        <w:rPr>
          <w:rFonts w:ascii="Calibri" w:hAnsi="Calibri"/>
          <w:sz w:val="20"/>
          <w:szCs w:val="20"/>
          <w:lang w:val="sr-Latn-RS"/>
        </w:rPr>
        <w:t xml:space="preserve">. </w:t>
      </w:r>
      <w:r w:rsidR="00CE6987" w:rsidRPr="004A74B0">
        <w:rPr>
          <w:rFonts w:ascii="Calibri" w:hAnsi="Calibri"/>
          <w:sz w:val="20"/>
          <w:szCs w:val="20"/>
          <w:lang w:val="sr-Cyrl-RS"/>
        </w:rPr>
        <w:t xml:space="preserve">јануара </w:t>
      </w:r>
      <w:r w:rsidR="00170CF4" w:rsidRPr="004A74B0">
        <w:rPr>
          <w:rFonts w:ascii="Calibri" w:hAnsi="Calibri"/>
          <w:sz w:val="20"/>
          <w:szCs w:val="20"/>
          <w:lang w:val="sr-Latn-RS"/>
        </w:rPr>
        <w:t>202</w:t>
      </w:r>
      <w:r w:rsidR="00601F59">
        <w:rPr>
          <w:rFonts w:ascii="Calibri" w:hAnsi="Calibri"/>
          <w:sz w:val="20"/>
          <w:szCs w:val="20"/>
          <w:lang w:val="sr-Cyrl-RS"/>
        </w:rPr>
        <w:t>4</w:t>
      </w:r>
      <w:r w:rsidR="00170CF4" w:rsidRPr="004A74B0">
        <w:rPr>
          <w:rFonts w:ascii="Calibri" w:hAnsi="Calibri"/>
          <w:sz w:val="20"/>
          <w:szCs w:val="20"/>
          <w:lang w:val="sr-Latn-RS"/>
        </w:rPr>
        <w:t xml:space="preserve">. </w:t>
      </w:r>
      <w:r w:rsidR="00170CF4" w:rsidRPr="004A74B0">
        <w:rPr>
          <w:rFonts w:ascii="Calibri" w:hAnsi="Calibri"/>
          <w:sz w:val="20"/>
          <w:szCs w:val="20"/>
          <w:lang w:val="sr-Cyrl-RS"/>
        </w:rPr>
        <w:t>године</w:t>
      </w:r>
      <w:r w:rsidRPr="004A74B0">
        <w:rPr>
          <w:rFonts w:ascii="Calibri" w:hAnsi="Calibri"/>
          <w:sz w:val="20"/>
          <w:szCs w:val="20"/>
          <w:lang w:val="sr-Cyrl-CS"/>
        </w:rPr>
        <w:t xml:space="preserve"> до</w:t>
      </w:r>
      <w:r w:rsidRPr="00C0679C">
        <w:rPr>
          <w:rFonts w:ascii="Calibri" w:hAnsi="Calibri"/>
          <w:sz w:val="20"/>
          <w:szCs w:val="20"/>
          <w:lang w:val="sr-Cyrl-CS"/>
        </w:rPr>
        <w:t xml:space="preserve"> </w:t>
      </w:r>
      <w:r w:rsidR="004819C5" w:rsidRPr="00C0679C">
        <w:rPr>
          <w:rFonts w:ascii="Calibri" w:hAnsi="Calibri"/>
          <w:sz w:val="20"/>
          <w:szCs w:val="20"/>
          <w:lang w:val="sr-Cyrl-RS"/>
        </w:rPr>
        <w:t>утрошка средстава</w:t>
      </w:r>
      <w:r w:rsidR="004956E6" w:rsidRPr="00C0679C">
        <w:rPr>
          <w:rFonts w:ascii="Calibri" w:hAnsi="Calibri"/>
          <w:sz w:val="20"/>
          <w:szCs w:val="20"/>
          <w:lang w:val="sr-Cyrl-CS"/>
        </w:rPr>
        <w:t>.</w:t>
      </w:r>
    </w:p>
    <w:p w:rsidR="009A2071" w:rsidRDefault="009A2071" w:rsidP="009A2071">
      <w:pPr>
        <w:rPr>
          <w:rFonts w:ascii="Calibri" w:hAnsi="Calibri"/>
          <w:sz w:val="20"/>
          <w:szCs w:val="20"/>
          <w:lang w:val="sr-Cyrl-CS"/>
        </w:rPr>
      </w:pPr>
      <w:r w:rsidRPr="00795744">
        <w:rPr>
          <w:rFonts w:ascii="Calibri" w:hAnsi="Calibri"/>
          <w:sz w:val="20"/>
          <w:szCs w:val="20"/>
          <w:lang w:val="ru-RU"/>
        </w:rPr>
        <w:t xml:space="preserve">Контакт </w:t>
      </w:r>
      <w:r w:rsidR="008A0479" w:rsidRPr="00795744">
        <w:rPr>
          <w:rFonts w:ascii="Calibri" w:hAnsi="Calibri"/>
          <w:sz w:val="20"/>
          <w:szCs w:val="20"/>
          <w:lang w:val="ru-RU"/>
        </w:rPr>
        <w:t>особ</w:t>
      </w:r>
      <w:r w:rsidR="004F66A2" w:rsidRPr="00795744">
        <w:rPr>
          <w:rFonts w:ascii="Calibri" w:hAnsi="Calibri"/>
          <w:sz w:val="20"/>
          <w:szCs w:val="20"/>
          <w:lang w:val="ru-RU"/>
        </w:rPr>
        <w:t>а</w:t>
      </w:r>
      <w:r w:rsidR="00D04D2E" w:rsidRPr="00795744">
        <w:rPr>
          <w:rFonts w:ascii="Calibri" w:hAnsi="Calibri"/>
          <w:sz w:val="20"/>
          <w:szCs w:val="20"/>
          <w:lang w:val="ru-RU"/>
        </w:rPr>
        <w:t>:</w:t>
      </w:r>
      <w:r w:rsidRPr="00795744">
        <w:rPr>
          <w:rFonts w:ascii="Calibri" w:hAnsi="Calibri"/>
          <w:sz w:val="20"/>
          <w:szCs w:val="20"/>
          <w:lang w:val="ru-RU"/>
        </w:rPr>
        <w:t xml:space="preserve"> </w:t>
      </w:r>
      <w:r w:rsidR="008E0AAC">
        <w:rPr>
          <w:rFonts w:ascii="Calibri" w:hAnsi="Calibri"/>
          <w:sz w:val="20"/>
          <w:szCs w:val="20"/>
          <w:lang w:val="sr-Cyrl-RS"/>
        </w:rPr>
        <w:t>Александар Михајлов</w:t>
      </w:r>
      <w:r w:rsidRPr="009048B2">
        <w:rPr>
          <w:rFonts w:ascii="Calibri" w:hAnsi="Calibri"/>
          <w:sz w:val="20"/>
          <w:szCs w:val="20"/>
          <w:lang w:val="ru-RU"/>
        </w:rPr>
        <w:t>, телефон: 021/487-</w:t>
      </w:r>
      <w:r w:rsidR="000B544B">
        <w:rPr>
          <w:rFonts w:ascii="Calibri" w:hAnsi="Calibri"/>
          <w:sz w:val="20"/>
          <w:szCs w:val="20"/>
          <w:lang w:val="ru-RU"/>
        </w:rPr>
        <w:t>45</w:t>
      </w:r>
      <w:r w:rsidRPr="009048B2">
        <w:rPr>
          <w:rFonts w:ascii="Calibri" w:hAnsi="Calibri"/>
          <w:sz w:val="20"/>
          <w:szCs w:val="20"/>
          <w:lang w:val="ru-RU"/>
        </w:rPr>
        <w:t>-</w:t>
      </w:r>
      <w:r w:rsidR="000B544B">
        <w:rPr>
          <w:rFonts w:ascii="Calibri" w:hAnsi="Calibri"/>
          <w:sz w:val="20"/>
          <w:szCs w:val="20"/>
          <w:lang w:val="ru-RU"/>
        </w:rPr>
        <w:t>75</w:t>
      </w:r>
      <w:r w:rsidR="007C556E" w:rsidRPr="009048B2">
        <w:rPr>
          <w:rFonts w:ascii="Calibri" w:hAnsi="Calibri"/>
          <w:sz w:val="20"/>
          <w:szCs w:val="20"/>
          <w:lang w:val="ru-RU"/>
        </w:rPr>
        <w:t>, e-mail</w:t>
      </w:r>
      <w:r w:rsidR="007C556E" w:rsidRPr="009048B2">
        <w:rPr>
          <w:sz w:val="20"/>
          <w:szCs w:val="20"/>
          <w:lang w:val="ru-RU"/>
        </w:rPr>
        <w:t xml:space="preserve">: </w:t>
      </w:r>
      <w:hyperlink r:id="rId11" w:history="1">
        <w:r w:rsidR="000B544B" w:rsidRPr="00F7445F">
          <w:rPr>
            <w:rStyle w:val="Hyperlink"/>
            <w:rFonts w:ascii="Calibri" w:hAnsi="Calibri"/>
            <w:sz w:val="20"/>
            <w:szCs w:val="20"/>
            <w:lang w:val="sr-Latn-RS"/>
          </w:rPr>
          <w:t>aleksandar</w:t>
        </w:r>
        <w:r w:rsidR="000B544B" w:rsidRPr="0056589C">
          <w:rPr>
            <w:rStyle w:val="Hyperlink"/>
            <w:rFonts w:ascii="Calibri" w:hAnsi="Calibri"/>
            <w:sz w:val="20"/>
            <w:szCs w:val="20"/>
            <w:lang w:val="ru-RU"/>
          </w:rPr>
          <w:t>.</w:t>
        </w:r>
        <w:r w:rsidR="000B544B" w:rsidRPr="00F7445F">
          <w:rPr>
            <w:rStyle w:val="Hyperlink"/>
            <w:rFonts w:ascii="Calibri" w:hAnsi="Calibri"/>
            <w:sz w:val="20"/>
            <w:szCs w:val="20"/>
            <w:lang w:val="sr-Latn-RS"/>
          </w:rPr>
          <w:t>mihajlov</w:t>
        </w:r>
        <w:r w:rsidR="000B544B" w:rsidRPr="0056589C">
          <w:rPr>
            <w:rStyle w:val="Hyperlink"/>
            <w:rFonts w:ascii="Calibri" w:hAnsi="Calibri"/>
            <w:sz w:val="20"/>
            <w:szCs w:val="20"/>
            <w:lang w:val="ru-RU"/>
          </w:rPr>
          <w:t>@</w:t>
        </w:r>
        <w:r w:rsidR="000B544B" w:rsidRPr="00F7445F">
          <w:rPr>
            <w:rStyle w:val="Hyperlink"/>
            <w:rFonts w:ascii="Calibri" w:hAnsi="Calibri"/>
            <w:sz w:val="20"/>
            <w:szCs w:val="20"/>
            <w:lang w:val="sr-Latn-RS"/>
          </w:rPr>
          <w:t>vojvodina</w:t>
        </w:r>
        <w:r w:rsidR="000B544B" w:rsidRPr="0056589C">
          <w:rPr>
            <w:rStyle w:val="Hyperlink"/>
            <w:rFonts w:ascii="Calibri" w:hAnsi="Calibri"/>
            <w:sz w:val="20"/>
            <w:szCs w:val="20"/>
            <w:lang w:val="ru-RU"/>
          </w:rPr>
          <w:t>.</w:t>
        </w:r>
        <w:r w:rsidR="000B544B" w:rsidRPr="00F7445F">
          <w:rPr>
            <w:rStyle w:val="Hyperlink"/>
            <w:rFonts w:ascii="Calibri" w:hAnsi="Calibri"/>
            <w:sz w:val="20"/>
            <w:szCs w:val="20"/>
            <w:lang w:val="sr-Latn-RS"/>
          </w:rPr>
          <w:t>gov</w:t>
        </w:r>
        <w:r w:rsidR="000B544B" w:rsidRPr="0056589C">
          <w:rPr>
            <w:rStyle w:val="Hyperlink"/>
            <w:rFonts w:ascii="Calibri" w:hAnsi="Calibri"/>
            <w:sz w:val="20"/>
            <w:szCs w:val="20"/>
            <w:lang w:val="ru-RU"/>
          </w:rPr>
          <w:t>.</w:t>
        </w:r>
        <w:r w:rsidR="000B544B" w:rsidRPr="00F7445F">
          <w:rPr>
            <w:rStyle w:val="Hyperlink"/>
            <w:rFonts w:ascii="Calibri" w:hAnsi="Calibri"/>
            <w:sz w:val="20"/>
            <w:szCs w:val="20"/>
            <w:lang w:val="sr-Latn-RS"/>
          </w:rPr>
          <w:t>rs</w:t>
        </w:r>
      </w:hyperlink>
      <w:r w:rsidR="00D04D2E" w:rsidRPr="0056589C">
        <w:rPr>
          <w:rFonts w:ascii="Calibri" w:hAnsi="Calibri"/>
          <w:sz w:val="20"/>
          <w:szCs w:val="20"/>
          <w:lang w:val="sr-Cyrl-CS"/>
        </w:rPr>
        <w:t xml:space="preserve"> </w:t>
      </w:r>
    </w:p>
    <w:p w:rsidR="00C54306" w:rsidRPr="008A7A42" w:rsidRDefault="008A7A42" w:rsidP="009A2071">
      <w:pPr>
        <w:rPr>
          <w:rFonts w:ascii="Calibri" w:hAnsi="Calibri"/>
          <w:sz w:val="20"/>
          <w:szCs w:val="20"/>
          <w:lang w:val="ru-RU"/>
        </w:rPr>
      </w:pPr>
      <w:r w:rsidRPr="0056589C">
        <w:rPr>
          <w:rFonts w:ascii="Calibri" w:hAnsi="Calibri"/>
          <w:sz w:val="20"/>
          <w:szCs w:val="20"/>
          <w:lang w:val="ru-RU"/>
        </w:rPr>
        <w:t>Непотпуне и неблаговремене пријаве неће се разматрати.</w:t>
      </w:r>
    </w:p>
    <w:sectPr w:rsidR="00C54306" w:rsidRPr="008A7A42" w:rsidSect="00FF0852">
      <w:pgSz w:w="11907" w:h="16840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8F" w:rsidRDefault="0099128F">
      <w:r>
        <w:separator/>
      </w:r>
    </w:p>
  </w:endnote>
  <w:endnote w:type="continuationSeparator" w:id="0">
    <w:p w:rsidR="0099128F" w:rsidRDefault="0099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8F" w:rsidRDefault="0099128F">
      <w:r>
        <w:separator/>
      </w:r>
    </w:p>
  </w:footnote>
  <w:footnote w:type="continuationSeparator" w:id="0">
    <w:p w:rsidR="0099128F" w:rsidRDefault="0099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1787C"/>
    <w:multiLevelType w:val="hybridMultilevel"/>
    <w:tmpl w:val="E028F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20935"/>
    <w:multiLevelType w:val="hybridMultilevel"/>
    <w:tmpl w:val="BD50434C"/>
    <w:lvl w:ilvl="0" w:tplc="6CCC564E">
      <w:start w:val="4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3EA91707"/>
    <w:multiLevelType w:val="hybridMultilevel"/>
    <w:tmpl w:val="59D6FA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E70BB"/>
    <w:multiLevelType w:val="hybridMultilevel"/>
    <w:tmpl w:val="204EA892"/>
    <w:lvl w:ilvl="0" w:tplc="4F46B0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6B53F4"/>
    <w:multiLevelType w:val="hybridMultilevel"/>
    <w:tmpl w:val="226039BA"/>
    <w:lvl w:ilvl="0" w:tplc="6CCC564E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15"/>
  </w:num>
  <w:num w:numId="17">
    <w:abstractNumId w:val="21"/>
  </w:num>
  <w:num w:numId="18">
    <w:abstractNumId w:val="18"/>
  </w:num>
  <w:num w:numId="19">
    <w:abstractNumId w:val="20"/>
  </w:num>
  <w:num w:numId="20">
    <w:abstractNumId w:val="10"/>
  </w:num>
  <w:num w:numId="21">
    <w:abstractNumId w:val="11"/>
  </w:num>
  <w:num w:numId="22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90"/>
    <w:rsid w:val="000427A2"/>
    <w:rsid w:val="000509A1"/>
    <w:rsid w:val="00061F41"/>
    <w:rsid w:val="00063703"/>
    <w:rsid w:val="00064C40"/>
    <w:rsid w:val="0006598A"/>
    <w:rsid w:val="00070E9B"/>
    <w:rsid w:val="000758A6"/>
    <w:rsid w:val="00075AA4"/>
    <w:rsid w:val="00085482"/>
    <w:rsid w:val="000B544B"/>
    <w:rsid w:val="000C204D"/>
    <w:rsid w:val="000D4A93"/>
    <w:rsid w:val="000E191A"/>
    <w:rsid w:val="000E3498"/>
    <w:rsid w:val="000F6692"/>
    <w:rsid w:val="001015D8"/>
    <w:rsid w:val="00114045"/>
    <w:rsid w:val="00132677"/>
    <w:rsid w:val="001342DF"/>
    <w:rsid w:val="00146701"/>
    <w:rsid w:val="001541AB"/>
    <w:rsid w:val="00170C6E"/>
    <w:rsid w:val="00170CF4"/>
    <w:rsid w:val="00176586"/>
    <w:rsid w:val="001A4DA1"/>
    <w:rsid w:val="001B207D"/>
    <w:rsid w:val="001B6090"/>
    <w:rsid w:val="001B7C56"/>
    <w:rsid w:val="001C1BBD"/>
    <w:rsid w:val="001C359D"/>
    <w:rsid w:val="001D5BFA"/>
    <w:rsid w:val="001E7738"/>
    <w:rsid w:val="001F2AF6"/>
    <w:rsid w:val="00205057"/>
    <w:rsid w:val="0021184F"/>
    <w:rsid w:val="00213051"/>
    <w:rsid w:val="00221770"/>
    <w:rsid w:val="00235348"/>
    <w:rsid w:val="002613AF"/>
    <w:rsid w:val="00265788"/>
    <w:rsid w:val="00271709"/>
    <w:rsid w:val="00276112"/>
    <w:rsid w:val="00283E04"/>
    <w:rsid w:val="00296697"/>
    <w:rsid w:val="00296B2B"/>
    <w:rsid w:val="002A5E63"/>
    <w:rsid w:val="002A6891"/>
    <w:rsid w:val="002C4FE1"/>
    <w:rsid w:val="002D2207"/>
    <w:rsid w:val="002D606F"/>
    <w:rsid w:val="002E2C0B"/>
    <w:rsid w:val="002F2CA3"/>
    <w:rsid w:val="002F3705"/>
    <w:rsid w:val="002F52F4"/>
    <w:rsid w:val="003130F2"/>
    <w:rsid w:val="00314FBC"/>
    <w:rsid w:val="00317612"/>
    <w:rsid w:val="0032224D"/>
    <w:rsid w:val="00331715"/>
    <w:rsid w:val="0033364E"/>
    <w:rsid w:val="003926F2"/>
    <w:rsid w:val="003A02DD"/>
    <w:rsid w:val="003B0099"/>
    <w:rsid w:val="003C2278"/>
    <w:rsid w:val="003D5A67"/>
    <w:rsid w:val="003E531B"/>
    <w:rsid w:val="003E7D0B"/>
    <w:rsid w:val="003F269A"/>
    <w:rsid w:val="003F5509"/>
    <w:rsid w:val="003F5B17"/>
    <w:rsid w:val="004053E2"/>
    <w:rsid w:val="004234D3"/>
    <w:rsid w:val="004322AF"/>
    <w:rsid w:val="00462066"/>
    <w:rsid w:val="00463194"/>
    <w:rsid w:val="004819C5"/>
    <w:rsid w:val="0049080C"/>
    <w:rsid w:val="00490B3B"/>
    <w:rsid w:val="004956E6"/>
    <w:rsid w:val="004A56E1"/>
    <w:rsid w:val="004A74B0"/>
    <w:rsid w:val="004D25B2"/>
    <w:rsid w:val="004F66A2"/>
    <w:rsid w:val="00503A4E"/>
    <w:rsid w:val="00510077"/>
    <w:rsid w:val="005109A0"/>
    <w:rsid w:val="00516FED"/>
    <w:rsid w:val="00517BCB"/>
    <w:rsid w:val="005234D4"/>
    <w:rsid w:val="00523D0B"/>
    <w:rsid w:val="0053201D"/>
    <w:rsid w:val="00542BBA"/>
    <w:rsid w:val="00551A38"/>
    <w:rsid w:val="0056589C"/>
    <w:rsid w:val="00573AF5"/>
    <w:rsid w:val="00583E98"/>
    <w:rsid w:val="00585972"/>
    <w:rsid w:val="0059241D"/>
    <w:rsid w:val="00595E0D"/>
    <w:rsid w:val="005F0074"/>
    <w:rsid w:val="005F48E8"/>
    <w:rsid w:val="00601F59"/>
    <w:rsid w:val="00603D9D"/>
    <w:rsid w:val="00607332"/>
    <w:rsid w:val="00624B3A"/>
    <w:rsid w:val="00636EB7"/>
    <w:rsid w:val="00640492"/>
    <w:rsid w:val="00653907"/>
    <w:rsid w:val="00667155"/>
    <w:rsid w:val="006674F4"/>
    <w:rsid w:val="00676D98"/>
    <w:rsid w:val="00687C0D"/>
    <w:rsid w:val="00692050"/>
    <w:rsid w:val="00694210"/>
    <w:rsid w:val="00694DED"/>
    <w:rsid w:val="006A3943"/>
    <w:rsid w:val="006B6CEA"/>
    <w:rsid w:val="006D78CF"/>
    <w:rsid w:val="00702052"/>
    <w:rsid w:val="0071202E"/>
    <w:rsid w:val="007230C7"/>
    <w:rsid w:val="0074248A"/>
    <w:rsid w:val="007560E5"/>
    <w:rsid w:val="00776CF1"/>
    <w:rsid w:val="00783E52"/>
    <w:rsid w:val="00792989"/>
    <w:rsid w:val="00795744"/>
    <w:rsid w:val="00796114"/>
    <w:rsid w:val="007970BC"/>
    <w:rsid w:val="007C556E"/>
    <w:rsid w:val="007D1FC0"/>
    <w:rsid w:val="00827DE3"/>
    <w:rsid w:val="00835BB9"/>
    <w:rsid w:val="00845DC6"/>
    <w:rsid w:val="00846028"/>
    <w:rsid w:val="00884D32"/>
    <w:rsid w:val="008961D3"/>
    <w:rsid w:val="008A0479"/>
    <w:rsid w:val="008A379E"/>
    <w:rsid w:val="008A7A42"/>
    <w:rsid w:val="008B00BD"/>
    <w:rsid w:val="008B10F7"/>
    <w:rsid w:val="008B4C8F"/>
    <w:rsid w:val="008C70AB"/>
    <w:rsid w:val="008E0AAC"/>
    <w:rsid w:val="00904872"/>
    <w:rsid w:val="009048B2"/>
    <w:rsid w:val="009130F0"/>
    <w:rsid w:val="009337BA"/>
    <w:rsid w:val="00935B95"/>
    <w:rsid w:val="009614AC"/>
    <w:rsid w:val="009631FE"/>
    <w:rsid w:val="0098177A"/>
    <w:rsid w:val="009867F6"/>
    <w:rsid w:val="0099128F"/>
    <w:rsid w:val="009A2071"/>
    <w:rsid w:val="009A318E"/>
    <w:rsid w:val="009C29E0"/>
    <w:rsid w:val="009E59EE"/>
    <w:rsid w:val="009E6A32"/>
    <w:rsid w:val="009F3D9A"/>
    <w:rsid w:val="00A10217"/>
    <w:rsid w:val="00A2225D"/>
    <w:rsid w:val="00A23BB7"/>
    <w:rsid w:val="00A32C3D"/>
    <w:rsid w:val="00A400FD"/>
    <w:rsid w:val="00A41E3C"/>
    <w:rsid w:val="00A444BD"/>
    <w:rsid w:val="00A643FE"/>
    <w:rsid w:val="00A71FF1"/>
    <w:rsid w:val="00A7294B"/>
    <w:rsid w:val="00A77752"/>
    <w:rsid w:val="00A93191"/>
    <w:rsid w:val="00AA6E14"/>
    <w:rsid w:val="00AC4369"/>
    <w:rsid w:val="00AD2823"/>
    <w:rsid w:val="00AE01AD"/>
    <w:rsid w:val="00AE1865"/>
    <w:rsid w:val="00AE1B4D"/>
    <w:rsid w:val="00AF2C07"/>
    <w:rsid w:val="00B04246"/>
    <w:rsid w:val="00B263F7"/>
    <w:rsid w:val="00B33F14"/>
    <w:rsid w:val="00B53073"/>
    <w:rsid w:val="00B62E87"/>
    <w:rsid w:val="00B65614"/>
    <w:rsid w:val="00B6687D"/>
    <w:rsid w:val="00B70B44"/>
    <w:rsid w:val="00B71B91"/>
    <w:rsid w:val="00B86C7E"/>
    <w:rsid w:val="00B90B33"/>
    <w:rsid w:val="00B914B1"/>
    <w:rsid w:val="00BA207B"/>
    <w:rsid w:val="00BD4B2A"/>
    <w:rsid w:val="00BE2A32"/>
    <w:rsid w:val="00C008B4"/>
    <w:rsid w:val="00C05E88"/>
    <w:rsid w:val="00C0679C"/>
    <w:rsid w:val="00C14FEF"/>
    <w:rsid w:val="00C22FE8"/>
    <w:rsid w:val="00C23E9E"/>
    <w:rsid w:val="00C24249"/>
    <w:rsid w:val="00C339D4"/>
    <w:rsid w:val="00C43AA7"/>
    <w:rsid w:val="00C54306"/>
    <w:rsid w:val="00C56F8B"/>
    <w:rsid w:val="00C71E3B"/>
    <w:rsid w:val="00C754A4"/>
    <w:rsid w:val="00C962A4"/>
    <w:rsid w:val="00CA0692"/>
    <w:rsid w:val="00CA1C0F"/>
    <w:rsid w:val="00CA7F26"/>
    <w:rsid w:val="00CB13E6"/>
    <w:rsid w:val="00CB28E5"/>
    <w:rsid w:val="00CB337D"/>
    <w:rsid w:val="00CE40E1"/>
    <w:rsid w:val="00CE6987"/>
    <w:rsid w:val="00CE70B5"/>
    <w:rsid w:val="00CF39DA"/>
    <w:rsid w:val="00D04D2E"/>
    <w:rsid w:val="00D143CB"/>
    <w:rsid w:val="00D15C60"/>
    <w:rsid w:val="00D200A6"/>
    <w:rsid w:val="00D20FA2"/>
    <w:rsid w:val="00D22BA9"/>
    <w:rsid w:val="00D40D92"/>
    <w:rsid w:val="00D5023E"/>
    <w:rsid w:val="00D6615E"/>
    <w:rsid w:val="00D81165"/>
    <w:rsid w:val="00D96C3C"/>
    <w:rsid w:val="00DA0549"/>
    <w:rsid w:val="00DA24B8"/>
    <w:rsid w:val="00DC78CD"/>
    <w:rsid w:val="00DF020D"/>
    <w:rsid w:val="00DF3B18"/>
    <w:rsid w:val="00DF3B99"/>
    <w:rsid w:val="00E20338"/>
    <w:rsid w:val="00E2249D"/>
    <w:rsid w:val="00E56DAF"/>
    <w:rsid w:val="00E64068"/>
    <w:rsid w:val="00E80D32"/>
    <w:rsid w:val="00EB0A85"/>
    <w:rsid w:val="00EB5243"/>
    <w:rsid w:val="00EC5B40"/>
    <w:rsid w:val="00EC69C6"/>
    <w:rsid w:val="00ED02A1"/>
    <w:rsid w:val="00F05DE1"/>
    <w:rsid w:val="00F11616"/>
    <w:rsid w:val="00F2322F"/>
    <w:rsid w:val="00F331ED"/>
    <w:rsid w:val="00F52FFA"/>
    <w:rsid w:val="00F635A9"/>
    <w:rsid w:val="00F7445F"/>
    <w:rsid w:val="00F75D2B"/>
    <w:rsid w:val="00F80902"/>
    <w:rsid w:val="00F87F19"/>
    <w:rsid w:val="00FA68AD"/>
    <w:rsid w:val="00FB1C54"/>
    <w:rsid w:val="00FB26CC"/>
    <w:rsid w:val="00FE2CBE"/>
    <w:rsid w:val="00FF0852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B62BF-DD6C-4A16-AD9F-8FA7B916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2F"/>
    <w:rPr>
      <w:sz w:val="24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  <w:rPr>
      <w:noProof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hidden/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Default">
    <w:name w:val="Default"/>
    <w:rsid w:val="00C008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rsid w:val="00490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080C"/>
    <w:rPr>
      <w:rFonts w:ascii="Tahoma" w:hAnsi="Tahoma" w:cs="Tahoma"/>
      <w:sz w:val="16"/>
      <w:szCs w:val="16"/>
      <w:lang w:val="sr-Latn-CS" w:eastAsia="en-US"/>
    </w:rPr>
  </w:style>
  <w:style w:type="table" w:styleId="TableGrid">
    <w:name w:val="Table Grid"/>
    <w:basedOn w:val="TableNormal"/>
    <w:rsid w:val="0046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B33F14"/>
    <w:rPr>
      <w:b/>
      <w:bCs/>
    </w:rPr>
  </w:style>
  <w:style w:type="character" w:customStyle="1" w:styleId="CommentTextChar">
    <w:name w:val="Comment Text Char"/>
    <w:link w:val="CommentText"/>
    <w:semiHidden/>
    <w:rsid w:val="00B33F14"/>
    <w:rPr>
      <w:lang w:val="sr-Latn-CS" w:eastAsia="en-US"/>
    </w:rPr>
  </w:style>
  <w:style w:type="character" w:customStyle="1" w:styleId="CommentSubjectChar">
    <w:name w:val="Comment Subject Char"/>
    <w:link w:val="CommentSubject"/>
    <w:rsid w:val="00B33F14"/>
    <w:rPr>
      <w:b/>
      <w:bCs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ksandar.mihajlov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eksandar.mihajlov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v.visokoobrazovanje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3F44-97C8-468A-9742-A82BA3F1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4020</CharactersWithSpaces>
  <SharedDoc>false</SharedDoc>
  <HLinks>
    <vt:vector size="12" baseType="variant">
      <vt:variant>
        <vt:i4>4063238</vt:i4>
      </vt:variant>
      <vt:variant>
        <vt:i4>3</vt:i4>
      </vt:variant>
      <vt:variant>
        <vt:i4>0</vt:i4>
      </vt:variant>
      <vt:variant>
        <vt:i4>5</vt:i4>
      </vt:variant>
      <vt:variant>
        <vt:lpwstr>mailto:aleksandar.mihajlov@vojvodina.gov.rs</vt:lpwstr>
      </vt:variant>
      <vt:variant>
        <vt:lpwstr/>
      </vt:variant>
      <vt:variant>
        <vt:i4>8323192</vt:i4>
      </vt:variant>
      <vt:variant>
        <vt:i4>0</vt:i4>
      </vt:variant>
      <vt:variant>
        <vt:i4>0</vt:i4>
      </vt:variant>
      <vt:variant>
        <vt:i4>5</vt:i4>
      </vt:variant>
      <vt:variant>
        <vt:lpwstr>http://apv.visokoobrazovanje.vojvodina.gov.rs/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Marković Saša</dc:creator>
  <cp:keywords/>
  <cp:lastModifiedBy>Aleksandar Mihajlov</cp:lastModifiedBy>
  <cp:revision>24</cp:revision>
  <cp:lastPrinted>2021-02-11T09:03:00Z</cp:lastPrinted>
  <dcterms:created xsi:type="dcterms:W3CDTF">2022-01-27T13:53:00Z</dcterms:created>
  <dcterms:modified xsi:type="dcterms:W3CDTF">2024-01-22T09:41:00Z</dcterms:modified>
</cp:coreProperties>
</file>